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91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76"/>
      </w:tblGrid>
      <w:tr w:rsidR="00152847" w:rsidRPr="00D32EED" w:rsidTr="002C6ED7">
        <w:trPr>
          <w:trHeight w:val="223"/>
          <w:jc w:val="center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152847" w:rsidRPr="00D32EED" w:rsidRDefault="00152847" w:rsidP="00BE2586">
            <w:pPr>
              <w:spacing w:after="0" w:line="259" w:lineRule="auto"/>
              <w:ind w:left="0" w:right="59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Załącznik nr 1 do SIWZ </w:t>
            </w:r>
            <w:r w:rsidR="00274347"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IDW</w:t>
            </w:r>
          </w:p>
        </w:tc>
      </w:tr>
      <w:tr w:rsidR="00152847" w:rsidRPr="00D32EED" w:rsidTr="002C6ED7">
        <w:trPr>
          <w:trHeight w:val="338"/>
          <w:jc w:val="center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:rsidR="00152847" w:rsidRPr="00D32EED" w:rsidRDefault="00152847" w:rsidP="00BE2586">
            <w:pPr>
              <w:spacing w:after="0" w:line="259" w:lineRule="auto"/>
              <w:ind w:left="0" w:right="6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FORMULARZ OFERTOWY </w:t>
            </w:r>
          </w:p>
        </w:tc>
      </w:tr>
    </w:tbl>
    <w:p w:rsidR="00152847" w:rsidRPr="00D32EED" w:rsidRDefault="00152847" w:rsidP="0036072F">
      <w:pPr>
        <w:widowControl w:val="0"/>
        <w:spacing w:after="0" w:line="240" w:lineRule="auto"/>
        <w:ind w:left="329" w:right="0" w:hanging="329"/>
        <w:jc w:val="right"/>
        <w:rPr>
          <w:rFonts w:ascii="Times New Roman" w:hAnsi="Times New Roman" w:cs="Times New Roman"/>
          <w:b/>
          <w:color w:val="FF0000"/>
        </w:rPr>
      </w:pPr>
    </w:p>
    <w:tbl>
      <w:tblPr>
        <w:tblStyle w:val="TableNormal1"/>
        <w:tblW w:w="92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152847" w:rsidRPr="00D32EED" w:rsidTr="002C6ED7">
        <w:trPr>
          <w:trHeight w:val="3867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152847" w:rsidRPr="00D32EED" w:rsidRDefault="00152847" w:rsidP="002C6ED7">
            <w:pPr>
              <w:spacing w:after="24" w:line="259" w:lineRule="auto"/>
              <w:ind w:left="0" w:right="2"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2E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OFERTA</w:t>
            </w:r>
          </w:p>
          <w:p w:rsidR="00D32EED" w:rsidRPr="00D32EED" w:rsidRDefault="00D32EED" w:rsidP="008A07D5">
            <w:pPr>
              <w:spacing w:after="24" w:line="259" w:lineRule="auto"/>
              <w:ind w:left="0" w:right="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93D" w:rsidRPr="00D32EED" w:rsidRDefault="00D32EED" w:rsidP="002C6ED7">
            <w:pPr>
              <w:pStyle w:val="Bezodstpw"/>
              <w:ind w:left="4734"/>
              <w:rPr>
                <w:rFonts w:ascii="Times New Roman" w:hAnsi="Times New Roman"/>
                <w:b/>
                <w:sz w:val="22"/>
                <w:szCs w:val="22"/>
              </w:rPr>
            </w:pPr>
            <w:r w:rsidRPr="00D32EED">
              <w:rPr>
                <w:rFonts w:ascii="Times New Roman" w:hAnsi="Times New Roman"/>
                <w:b/>
                <w:sz w:val="22"/>
                <w:szCs w:val="22"/>
              </w:rPr>
              <w:t>Zakład Wodociągów</w:t>
            </w:r>
            <w:r w:rsidR="005F293D" w:rsidRPr="00D32EED">
              <w:rPr>
                <w:rFonts w:ascii="Times New Roman" w:hAnsi="Times New Roman"/>
                <w:b/>
                <w:sz w:val="22"/>
                <w:szCs w:val="22"/>
              </w:rPr>
              <w:t xml:space="preserve"> i </w:t>
            </w:r>
            <w:r w:rsidRPr="00D32EED">
              <w:rPr>
                <w:rFonts w:ascii="Times New Roman" w:hAnsi="Times New Roman"/>
                <w:b/>
                <w:sz w:val="22"/>
                <w:szCs w:val="22"/>
              </w:rPr>
              <w:t>Kanalizacji Sława</w:t>
            </w:r>
          </w:p>
          <w:p w:rsidR="005F293D" w:rsidRPr="00D32EED" w:rsidRDefault="005F293D" w:rsidP="002C6ED7">
            <w:pPr>
              <w:pStyle w:val="Bezodstpw"/>
              <w:ind w:left="4734"/>
              <w:rPr>
                <w:rFonts w:ascii="Times New Roman" w:hAnsi="Times New Roman"/>
                <w:b/>
                <w:sz w:val="22"/>
                <w:szCs w:val="22"/>
              </w:rPr>
            </w:pPr>
            <w:r w:rsidRPr="00D32EED">
              <w:rPr>
                <w:rFonts w:ascii="Times New Roman" w:hAnsi="Times New Roman"/>
                <w:b/>
                <w:sz w:val="22"/>
                <w:szCs w:val="22"/>
              </w:rPr>
              <w:t>Spółka z ograniczoną odpowiedzialnością;</w:t>
            </w:r>
          </w:p>
          <w:p w:rsidR="005F293D" w:rsidRPr="00D32EED" w:rsidRDefault="005F293D" w:rsidP="002C6ED7">
            <w:pPr>
              <w:pStyle w:val="Bezodstpw"/>
              <w:ind w:left="473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32EED">
              <w:rPr>
                <w:rFonts w:ascii="Times New Roman" w:hAnsi="Times New Roman"/>
                <w:sz w:val="22"/>
                <w:szCs w:val="22"/>
              </w:rPr>
              <w:t>ul</w:t>
            </w:r>
            <w:proofErr w:type="gramEnd"/>
            <w:r w:rsidRPr="00D32EED">
              <w:rPr>
                <w:rFonts w:ascii="Times New Roman" w:hAnsi="Times New Roman"/>
                <w:sz w:val="22"/>
                <w:szCs w:val="22"/>
              </w:rPr>
              <w:t>. Długa 1, 67-410 Sława;</w:t>
            </w:r>
          </w:p>
          <w:p w:rsidR="005F293D" w:rsidRPr="00D32EED" w:rsidRDefault="005F293D" w:rsidP="002C6ED7">
            <w:pPr>
              <w:pStyle w:val="Bezodstpw"/>
              <w:ind w:left="473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2E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NIP: 4970079636; </w:t>
            </w:r>
            <w:proofErr w:type="spellStart"/>
            <w:r w:rsidRPr="00D32EED">
              <w:rPr>
                <w:rFonts w:ascii="Times New Roman" w:hAnsi="Times New Roman"/>
                <w:sz w:val="22"/>
                <w:szCs w:val="22"/>
                <w:lang w:val="en-US"/>
              </w:rPr>
              <w:t>Regon</w:t>
            </w:r>
            <w:proofErr w:type="spellEnd"/>
            <w:r w:rsidRPr="00D32EED">
              <w:rPr>
                <w:rFonts w:ascii="Times New Roman" w:hAnsi="Times New Roman"/>
                <w:sz w:val="22"/>
                <w:szCs w:val="22"/>
                <w:lang w:val="en-US"/>
              </w:rPr>
              <w:t>: 081018215</w:t>
            </w:r>
          </w:p>
          <w:p w:rsidR="005F293D" w:rsidRPr="00D32EED" w:rsidRDefault="005F293D" w:rsidP="002C6ED7">
            <w:pPr>
              <w:pStyle w:val="Bezodstpw"/>
              <w:ind w:left="4734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32EED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tel</w:t>
            </w:r>
            <w:proofErr w:type="gramStart"/>
            <w:r w:rsidRPr="00D32EED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./</w:t>
            </w:r>
            <w:proofErr w:type="gramEnd"/>
            <w:r w:rsidRPr="00D32EED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fax. 068 356 63 90/ 068 356 53 05</w:t>
            </w:r>
            <w:r w:rsidRPr="00D32EE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;</w:t>
            </w:r>
          </w:p>
          <w:p w:rsidR="002C6ED7" w:rsidRDefault="003D6ECA" w:rsidP="002C6ED7">
            <w:pPr>
              <w:spacing w:after="0"/>
              <w:ind w:left="4734"/>
              <w:jc w:val="left"/>
              <w:rPr>
                <w:rFonts w:ascii="Times New Roman" w:hAnsi="Times New Roman" w:cs="Times New Roman"/>
                <w:b/>
                <w:bCs/>
                <w:color w:val="0000CC"/>
                <w:sz w:val="22"/>
                <w:szCs w:val="22"/>
                <w:lang w:val="en-US"/>
              </w:rPr>
            </w:pPr>
            <w:hyperlink r:id="rId8" w:history="1">
              <w:r w:rsidR="005F293D" w:rsidRPr="00D32EED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en-US"/>
                </w:rPr>
                <w:t>www.zwik.slawa.pl</w:t>
              </w:r>
            </w:hyperlink>
            <w:r w:rsidR="005F293D" w:rsidRPr="00D32EED">
              <w:rPr>
                <w:rFonts w:ascii="Times New Roman" w:hAnsi="Times New Roman" w:cs="Times New Roman"/>
                <w:b/>
                <w:bCs/>
                <w:color w:val="0000CC"/>
                <w:sz w:val="22"/>
                <w:szCs w:val="22"/>
                <w:lang w:val="en-US"/>
              </w:rPr>
              <w:t xml:space="preserve">;    </w:t>
            </w:r>
          </w:p>
          <w:p w:rsidR="005F293D" w:rsidRPr="00D32EED" w:rsidRDefault="005F293D" w:rsidP="002C6ED7">
            <w:pPr>
              <w:spacing w:after="0"/>
              <w:ind w:left="47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2EE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e-mail:</w:t>
            </w:r>
            <w:r w:rsidRPr="00D32EED">
              <w:rPr>
                <w:rFonts w:ascii="Times New Roman" w:hAnsi="Times New Roman" w:cs="Times New Roman"/>
                <w:b/>
                <w:bCs/>
                <w:color w:val="0000CC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D32EED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en-US"/>
                </w:rPr>
                <w:t>sekretariat@zwik.slawa.pl</w:t>
              </w:r>
            </w:hyperlink>
          </w:p>
          <w:p w:rsidR="00152847" w:rsidRPr="00D32EED" w:rsidRDefault="00152847" w:rsidP="002C6ED7">
            <w:pPr>
              <w:spacing w:after="44" w:line="240" w:lineRule="auto"/>
              <w:ind w:left="4819" w:right="79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C6ED7" w:rsidRDefault="00D32EED" w:rsidP="002C6ED7">
            <w:pPr>
              <w:spacing w:after="1" w:line="241" w:lineRule="auto"/>
              <w:ind w:left="0" w:right="56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w</w:t>
            </w:r>
            <w:proofErr w:type="gramEnd"/>
            <w:r w:rsidR="00152847" w:rsidRPr="00D32E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postępowaniu o udzielenie zamówienia publicznego prowadzonego w trybie przetargu nieograniczonego zgodnie z ustawą z dnia 29 stycznia 2004 r. Prawo zamówień publicznych </w:t>
            </w:r>
          </w:p>
          <w:p w:rsidR="00152847" w:rsidRPr="00D32EED" w:rsidRDefault="00D32EED" w:rsidP="002C6ED7">
            <w:pPr>
              <w:spacing w:after="1" w:line="241" w:lineRule="auto"/>
              <w:ind w:left="0" w:right="56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(Dz. U.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z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2018r., poz. 1986 ze zm.) na</w:t>
            </w:r>
            <w:r w:rsidRPr="00D32E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wykonanie</w:t>
            </w:r>
            <w:r w:rsidR="00152847" w:rsidRPr="00D32E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robót budowlanych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 ramach projektu pn.</w:t>
            </w:r>
            <w:r w:rsidR="00152847" w:rsidRPr="00D32EED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5F293D" w:rsidRPr="00D32EED" w:rsidRDefault="005F293D" w:rsidP="002C6E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</w:p>
          <w:p w:rsidR="00D32EED" w:rsidRDefault="00B92603" w:rsidP="002C6E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</w:pPr>
            <w:r w:rsidRPr="00D32EED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„UporzĄdkowania gospodarki wodno-ściekow</w:t>
            </w:r>
            <w:r w:rsidR="00D32EED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ej</w:t>
            </w:r>
          </w:p>
          <w:p w:rsidR="005F293D" w:rsidRDefault="00D32EED" w:rsidP="002C6E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na terenie aglomeracji Sława</w:t>
            </w:r>
            <w:r w:rsidR="00B92603" w:rsidRPr="00D32EED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 xml:space="preserve"> – Etap</w:t>
            </w:r>
            <w:r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 xml:space="preserve"> IV</w:t>
            </w:r>
            <w:r w:rsidR="003D6ECA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”</w:t>
            </w:r>
          </w:p>
          <w:p w:rsidR="00D32EED" w:rsidRDefault="00D32EED" w:rsidP="002C6ED7">
            <w:pPr>
              <w:spacing w:after="1" w:line="241" w:lineRule="auto"/>
              <w:ind w:left="0" w:right="56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32EED" w:rsidRPr="002649DE" w:rsidRDefault="00D32EED" w:rsidP="002649DE">
            <w:pPr>
              <w:spacing w:after="1" w:line="241" w:lineRule="auto"/>
              <w:ind w:left="0" w:right="56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D32EED">
              <w:rPr>
                <w:rFonts w:ascii="Times New Roman" w:hAnsi="Times New Roman" w:cs="Times New Roman"/>
                <w:bCs/>
                <w:sz w:val="22"/>
                <w:szCs w:val="22"/>
              </w:rPr>
              <w:t>przy</w:t>
            </w:r>
            <w:proofErr w:type="gramEnd"/>
            <w:r w:rsidRPr="00D32E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wykorzystaniu </w:t>
            </w:r>
            <w:r w:rsidR="00BD1AC2">
              <w:rPr>
                <w:rFonts w:ascii="Times New Roman" w:hAnsi="Times New Roman" w:cs="Times New Roman"/>
                <w:bCs/>
                <w:sz w:val="22"/>
                <w:szCs w:val="22"/>
              </w:rPr>
              <w:t>warunków kontraktowych FIDIC projektowanych przez Zamawiającego</w:t>
            </w:r>
          </w:p>
          <w:p w:rsidR="00152847" w:rsidRPr="00D32EED" w:rsidRDefault="00152847" w:rsidP="002C6ED7">
            <w:pPr>
              <w:spacing w:after="1" w:line="241" w:lineRule="auto"/>
              <w:ind w:left="0" w:right="5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2847" w:rsidRDefault="00152847" w:rsidP="002C6ED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2EE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Nr sprawy:</w:t>
            </w:r>
            <w:r w:rsidRPr="00D32E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293D"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……………………..</w:t>
            </w:r>
          </w:p>
          <w:p w:rsidR="00B92603" w:rsidRPr="00D32EED" w:rsidRDefault="00B92603" w:rsidP="002C6ED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847" w:rsidRPr="00D32EED" w:rsidTr="002C6ED7">
        <w:trPr>
          <w:trHeight w:val="430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847" w:rsidRDefault="00152847" w:rsidP="002C6ED7">
            <w:pPr>
              <w:tabs>
                <w:tab w:val="center" w:pos="1491"/>
              </w:tabs>
              <w:spacing w:after="27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A. </w:t>
            </w:r>
            <w:r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DANE WYKONAWCY:</w:t>
            </w:r>
          </w:p>
          <w:p w:rsidR="00152847" w:rsidRPr="00D32EED" w:rsidRDefault="00152847" w:rsidP="002649DE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AC2" w:rsidRDefault="00152847" w:rsidP="002649DE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2EED">
              <w:rPr>
                <w:rFonts w:ascii="Times New Roman" w:hAnsi="Times New Roman" w:cs="Times New Roman"/>
                <w:sz w:val="22"/>
                <w:szCs w:val="22"/>
              </w:rPr>
              <w:t>Wykonawca/Wykonawcy:</w:t>
            </w:r>
          </w:p>
          <w:p w:rsidR="00152847" w:rsidRPr="00D32EED" w:rsidRDefault="00BD1AC2" w:rsidP="002649DE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Nazwa: </w:t>
            </w:r>
            <w:r w:rsidR="00152847"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……………..……………..………………………………………….……….</w:t>
            </w:r>
          </w:p>
          <w:p w:rsidR="002649DE" w:rsidRPr="00BB4CF1" w:rsidRDefault="00152847" w:rsidP="00BB4CF1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2EED">
              <w:rPr>
                <w:rFonts w:ascii="Times New Roman" w:hAnsi="Times New Roman" w:cs="Times New Roman"/>
                <w:sz w:val="22"/>
                <w:szCs w:val="22"/>
              </w:rPr>
              <w:t>Adres:</w:t>
            </w:r>
            <w:r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</w:t>
            </w:r>
            <w:r w:rsidR="00BD1A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………………………………………………………………….</w:t>
            </w:r>
          </w:p>
          <w:p w:rsidR="00152847" w:rsidRPr="002649DE" w:rsidRDefault="002649DE" w:rsidP="002649DE">
            <w:pPr>
              <w:spacing w:after="0" w:line="360" w:lineRule="auto"/>
              <w:ind w:left="0" w:right="56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1A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Osoba upoważniona do reprezentacji Wykonawcy/ów i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podpisująca </w:t>
            </w:r>
            <w:r w:rsidRPr="00BD1AC2">
              <w:rPr>
                <w:rFonts w:ascii="Times New Roman" w:hAnsi="Times New Roman" w:cs="Times New Roman"/>
                <w:bCs/>
                <w:sz w:val="22"/>
                <w:szCs w:val="22"/>
              </w:rPr>
              <w:t>ofertę: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………………..………</w:t>
            </w:r>
          </w:p>
          <w:p w:rsidR="00152847" w:rsidRPr="00D32EED" w:rsidRDefault="00152847" w:rsidP="002649DE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2EED">
              <w:rPr>
                <w:rFonts w:ascii="Times New Roman" w:hAnsi="Times New Roman" w:cs="Times New Roman"/>
                <w:sz w:val="22"/>
                <w:szCs w:val="22"/>
              </w:rPr>
              <w:t>Osoba odpowiedzialna za kontakty z Zamawiającym:</w:t>
            </w:r>
            <w:r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.…………………………………………..……</w:t>
            </w:r>
          </w:p>
          <w:p w:rsidR="00152847" w:rsidRPr="00D32EED" w:rsidRDefault="00152847" w:rsidP="002649DE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2847" w:rsidRPr="00D32EED" w:rsidRDefault="00152847" w:rsidP="002649DE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2EED">
              <w:rPr>
                <w:rFonts w:ascii="Times New Roman" w:hAnsi="Times New Roman" w:cs="Times New Roman"/>
                <w:sz w:val="22"/>
                <w:szCs w:val="22"/>
              </w:rPr>
              <w:t>Dane teleadresowe</w:t>
            </w:r>
            <w:r w:rsidR="00BD1AC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32EED">
              <w:rPr>
                <w:rFonts w:ascii="Times New Roman" w:hAnsi="Times New Roman" w:cs="Times New Roman"/>
                <w:sz w:val="22"/>
                <w:szCs w:val="22"/>
              </w:rPr>
              <w:t xml:space="preserve"> na które należy przekazywać korespondencję związaną z niniejszym postępowaniem:</w:t>
            </w:r>
          </w:p>
          <w:p w:rsidR="00152847" w:rsidRPr="00D32EED" w:rsidRDefault="00BD1AC2" w:rsidP="002649DE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Adres skrzynki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ePUAP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52847" w:rsidRPr="00D32E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2847" w:rsidRPr="00D32EED">
              <w:rPr>
                <w:rFonts w:ascii="Times New Roman" w:hAnsi="Times New Roman" w:cs="Times New Roman"/>
                <w:sz w:val="22"/>
                <w:szCs w:val="22"/>
              </w:rPr>
              <w:t xml:space="preserve">e-mail </w:t>
            </w:r>
            <w:r w:rsidR="00152847"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</w:t>
            </w:r>
          </w:p>
          <w:p w:rsidR="00152847" w:rsidRPr="00D32EED" w:rsidRDefault="00152847" w:rsidP="002649DE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2EED">
              <w:rPr>
                <w:rFonts w:ascii="Times New Roman" w:hAnsi="Times New Roman" w:cs="Times New Roman"/>
                <w:sz w:val="22"/>
                <w:szCs w:val="22"/>
              </w:rPr>
              <w:t xml:space="preserve">Adres do </w:t>
            </w:r>
            <w:proofErr w:type="gramStart"/>
            <w:r w:rsidR="00BD1AC2">
              <w:rPr>
                <w:rFonts w:ascii="Times New Roman" w:hAnsi="Times New Roman" w:cs="Times New Roman"/>
                <w:sz w:val="22"/>
                <w:szCs w:val="22"/>
              </w:rPr>
              <w:t>korespondencji</w:t>
            </w:r>
            <w:r w:rsidR="00BD1AC2" w:rsidRPr="00D32EED">
              <w:rPr>
                <w:rFonts w:ascii="Times New Roman" w:hAnsi="Times New Roman" w:cs="Times New Roman"/>
                <w:sz w:val="22"/>
                <w:szCs w:val="22"/>
              </w:rPr>
              <w:t xml:space="preserve"> (jeżeli</w:t>
            </w:r>
            <w:proofErr w:type="gramEnd"/>
            <w:r w:rsidRPr="00D32EED">
              <w:rPr>
                <w:rFonts w:ascii="Times New Roman" w:hAnsi="Times New Roman" w:cs="Times New Roman"/>
                <w:sz w:val="22"/>
                <w:szCs w:val="22"/>
              </w:rPr>
              <w:t xml:space="preserve"> inny niż adres siedziby):</w:t>
            </w:r>
          </w:p>
          <w:p w:rsidR="00152847" w:rsidRPr="00D32EED" w:rsidRDefault="00152847" w:rsidP="002649DE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……………………………………………………….…………</w:t>
            </w:r>
            <w:r w:rsidR="00BD1A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……………..</w:t>
            </w:r>
          </w:p>
          <w:p w:rsidR="00152847" w:rsidRPr="00D32EED" w:rsidRDefault="00152847" w:rsidP="002649DE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2EED">
              <w:rPr>
                <w:rFonts w:ascii="Times New Roman" w:hAnsi="Times New Roman" w:cs="Times New Roman"/>
                <w:sz w:val="22"/>
                <w:szCs w:val="22"/>
              </w:rPr>
              <w:t>Czy wykonawca jest mikroprzedsiębiorstwem bądź małym lub średnim przedsiębiorstwem</w:t>
            </w:r>
            <w:r w:rsidR="002C6ED7">
              <w:rPr>
                <w:rStyle w:val="Odwoanieprzypisudolnego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D32EED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52847" w:rsidRPr="00D32EED" w:rsidRDefault="00152847" w:rsidP="002649DE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2EED">
              <w:rPr>
                <w:rFonts w:ascii="Times New Roman" w:hAnsi="Times New Roman" w:cs="Times New Roman"/>
                <w:sz w:val="22"/>
                <w:szCs w:val="22"/>
              </w:rPr>
              <w:t>[…] Tak [….] Nie</w:t>
            </w:r>
          </w:p>
        </w:tc>
      </w:tr>
    </w:tbl>
    <w:p w:rsidR="00152847" w:rsidRPr="00D32EED" w:rsidRDefault="00152847" w:rsidP="002649D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leNormal1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2"/>
        <w:gridCol w:w="21"/>
      </w:tblGrid>
      <w:tr w:rsidR="00152847" w:rsidRPr="00D32EED" w:rsidTr="001F19C2">
        <w:trPr>
          <w:gridAfter w:val="1"/>
          <w:wAfter w:w="21" w:type="dxa"/>
          <w:trHeight w:val="2534"/>
          <w:jc w:val="center"/>
        </w:trPr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152847" w:rsidRPr="00D32EED" w:rsidRDefault="00BB4CF1" w:rsidP="002C6ED7">
            <w:pPr>
              <w:pStyle w:val="Akapitzlist"/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-37" w:right="61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</w:t>
            </w:r>
            <w:r w:rsidRPr="001F1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OFEROWANY</w:t>
            </w:r>
            <w:r w:rsidR="00152847" w:rsidRPr="001F1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PRZEDMIOT ZAMOWIENIA</w:t>
            </w:r>
            <w:r w:rsidR="00152847"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5F293D" w:rsidRPr="00D32EED" w:rsidRDefault="00152847" w:rsidP="00BB4CF1">
            <w:pPr>
              <w:spacing w:after="0" w:line="360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</w:pPr>
            <w:r w:rsidRPr="00D32E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Oferuję wykonanie robót budowlanych polegających </w:t>
            </w:r>
            <w:r w:rsidR="002C6ED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 realizacji </w:t>
            </w:r>
            <w:r w:rsidR="00BB4CF1">
              <w:rPr>
                <w:rFonts w:ascii="Times New Roman" w:hAnsi="Times New Roman" w:cs="Times New Roman"/>
                <w:bCs/>
                <w:sz w:val="22"/>
                <w:szCs w:val="22"/>
              </w:rPr>
              <w:t>inwestycji</w:t>
            </w:r>
            <w:r w:rsidR="002C6ED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pn.</w:t>
            </w:r>
            <w:r w:rsidRPr="00D32E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F293D" w:rsidRPr="00D32EED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„</w:t>
            </w:r>
            <w:r w:rsidR="005F293D" w:rsidRPr="00D32EED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UporzĄdkowania gospodarki wodno-ściekow</w:t>
            </w:r>
            <w:r w:rsidR="002C6ED7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ej na terenie aglomeracji Sława</w:t>
            </w:r>
            <w:r w:rsidR="005F293D" w:rsidRPr="00D32EED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 xml:space="preserve"> – Etap I</w:t>
            </w:r>
            <w:r w:rsidR="002C6ED7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V</w:t>
            </w:r>
            <w:r w:rsidR="003D6ECA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.1</w:t>
            </w:r>
            <w:r w:rsidR="002C6ED7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”</w:t>
            </w:r>
          </w:p>
          <w:p w:rsidR="005F293D" w:rsidRPr="00D32EED" w:rsidRDefault="005F293D" w:rsidP="00BB4CF1">
            <w:pPr>
              <w:spacing w:after="0" w:line="360" w:lineRule="auto"/>
              <w:ind w:left="11" w:hanging="11"/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</w:pPr>
          </w:p>
          <w:p w:rsidR="005F293D" w:rsidRPr="00D32EED" w:rsidRDefault="005F293D" w:rsidP="00BB4CF1">
            <w:pPr>
              <w:spacing w:after="0" w:line="360" w:lineRule="auto"/>
              <w:ind w:left="11" w:hanging="11"/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</w:pPr>
            <w:r w:rsidRPr="00D32EED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1. Kryterium „Cena”</w:t>
            </w:r>
          </w:p>
          <w:p w:rsidR="005F293D" w:rsidRPr="00D32EED" w:rsidRDefault="005F293D" w:rsidP="005F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</w:pPr>
          </w:p>
          <w:tbl>
            <w:tblPr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1654"/>
              <w:gridCol w:w="1395"/>
              <w:gridCol w:w="1383"/>
              <w:gridCol w:w="1720"/>
              <w:gridCol w:w="2116"/>
            </w:tblGrid>
            <w:tr w:rsidR="005F293D" w:rsidRPr="00D32EED" w:rsidTr="005F293D">
              <w:trPr>
                <w:trHeight w:val="458"/>
              </w:trPr>
              <w:tc>
                <w:tcPr>
                  <w:tcW w:w="462" w:type="dxa"/>
                  <w:shd w:val="clear" w:color="auto" w:fill="D9D9D9" w:themeFill="background1" w:themeFillShade="D9"/>
                </w:tcPr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Określenie</w:t>
                  </w:r>
                </w:p>
              </w:tc>
              <w:tc>
                <w:tcPr>
                  <w:tcW w:w="1395" w:type="dxa"/>
                  <w:shd w:val="clear" w:color="auto" w:fill="D9D9D9" w:themeFill="background1" w:themeFillShade="D9"/>
                </w:tcPr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Kwota netto</w:t>
                  </w:r>
                </w:p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[PLN]</w:t>
                  </w:r>
                </w:p>
              </w:tc>
              <w:tc>
                <w:tcPr>
                  <w:tcW w:w="1383" w:type="dxa"/>
                  <w:shd w:val="clear" w:color="auto" w:fill="D9D9D9" w:themeFill="background1" w:themeFillShade="D9"/>
                </w:tcPr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Stawka VAT</w:t>
                  </w:r>
                </w:p>
              </w:tc>
              <w:tc>
                <w:tcPr>
                  <w:tcW w:w="1720" w:type="dxa"/>
                  <w:shd w:val="clear" w:color="auto" w:fill="D9D9D9" w:themeFill="background1" w:themeFillShade="D9"/>
                </w:tcPr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Kwota VAT</w:t>
                  </w:r>
                </w:p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[PLN]</w:t>
                  </w:r>
                </w:p>
              </w:tc>
              <w:tc>
                <w:tcPr>
                  <w:tcW w:w="2116" w:type="dxa"/>
                  <w:shd w:val="clear" w:color="auto" w:fill="D9D9D9" w:themeFill="background1" w:themeFillShade="D9"/>
                </w:tcPr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Kwota brutto</w:t>
                  </w:r>
                </w:p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[PLN]</w:t>
                  </w:r>
                </w:p>
              </w:tc>
            </w:tr>
            <w:tr w:rsidR="005F293D" w:rsidRPr="00D32EED" w:rsidTr="005F293D">
              <w:trPr>
                <w:trHeight w:val="230"/>
              </w:trPr>
              <w:tc>
                <w:tcPr>
                  <w:tcW w:w="462" w:type="dxa"/>
                  <w:shd w:val="clear" w:color="auto" w:fill="D9D9D9" w:themeFill="background1" w:themeFillShade="D9"/>
                </w:tcPr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395" w:type="dxa"/>
                  <w:shd w:val="clear" w:color="auto" w:fill="D9D9D9" w:themeFill="background1" w:themeFillShade="D9"/>
                </w:tcPr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383" w:type="dxa"/>
                  <w:shd w:val="clear" w:color="auto" w:fill="D9D9D9" w:themeFill="background1" w:themeFillShade="D9"/>
                </w:tcPr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720" w:type="dxa"/>
                  <w:shd w:val="clear" w:color="auto" w:fill="D9D9D9" w:themeFill="background1" w:themeFillShade="D9"/>
                </w:tcPr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 =B x C</w:t>
                  </w:r>
                </w:p>
              </w:tc>
              <w:tc>
                <w:tcPr>
                  <w:tcW w:w="2116" w:type="dxa"/>
                  <w:shd w:val="clear" w:color="auto" w:fill="D9D9D9" w:themeFill="background1" w:themeFillShade="D9"/>
                </w:tcPr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 =B + D</w:t>
                  </w:r>
                </w:p>
              </w:tc>
            </w:tr>
            <w:tr w:rsidR="005F293D" w:rsidRPr="00D32EED" w:rsidTr="005F293D">
              <w:trPr>
                <w:trHeight w:val="1412"/>
              </w:trPr>
              <w:tc>
                <w:tcPr>
                  <w:tcW w:w="462" w:type="dxa"/>
                  <w:shd w:val="clear" w:color="auto" w:fill="auto"/>
                </w:tcPr>
                <w:p w:rsidR="005F293D" w:rsidRPr="00D32EED" w:rsidRDefault="005F293D" w:rsidP="00BE2586">
                  <w:pPr>
                    <w:pStyle w:val="Bezodstpw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5F293D" w:rsidRPr="00D32EED" w:rsidRDefault="002C6ED7" w:rsidP="00BE2586">
                  <w:pPr>
                    <w:pStyle w:val="Bezodstpw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"Cena ofertowa - C</w:t>
                  </w:r>
                  <w:r w:rsidR="005F293D" w:rsidRPr="00D32EED">
                    <w:rPr>
                      <w:rFonts w:ascii="Times New Roman" w:hAnsi="Times New Roman"/>
                      <w:sz w:val="22"/>
                      <w:szCs w:val="22"/>
                    </w:rPr>
                    <w:t xml:space="preserve">" </w:t>
                  </w:r>
                </w:p>
                <w:p w:rsidR="005F293D" w:rsidRPr="00D32EED" w:rsidRDefault="005F293D" w:rsidP="00BE2586">
                  <w:pPr>
                    <w:pStyle w:val="Bezodstpw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5" w:type="dxa"/>
                  <w:shd w:val="clear" w:color="auto" w:fill="D9D9D9"/>
                  <w:vAlign w:val="center"/>
                </w:tcPr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.........,...........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vAlign w:val="center"/>
                </w:tcPr>
                <w:p w:rsidR="005F293D" w:rsidRPr="00D32EED" w:rsidRDefault="005F293D" w:rsidP="00BE2586">
                  <w:pPr>
                    <w:pStyle w:val="Bezodstpw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32EED">
                    <w:rPr>
                      <w:rFonts w:ascii="Times New Roman" w:hAnsi="Times New Roman"/>
                      <w:sz w:val="22"/>
                      <w:szCs w:val="22"/>
                    </w:rPr>
                    <w:t>23%</w:t>
                  </w:r>
                </w:p>
              </w:tc>
              <w:tc>
                <w:tcPr>
                  <w:tcW w:w="1720" w:type="dxa"/>
                  <w:shd w:val="clear" w:color="auto" w:fill="D9D9D9"/>
                  <w:vAlign w:val="center"/>
                </w:tcPr>
                <w:p w:rsidR="005F293D" w:rsidRPr="00D32EED" w:rsidRDefault="005F293D" w:rsidP="00BE25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2EED">
                    <w:rPr>
                      <w:rFonts w:ascii="Times New Roman" w:hAnsi="Times New Roman" w:cs="Times New Roman"/>
                    </w:rPr>
                    <w:t>.........,...........</w:t>
                  </w:r>
                </w:p>
              </w:tc>
              <w:tc>
                <w:tcPr>
                  <w:tcW w:w="2116" w:type="dxa"/>
                  <w:shd w:val="clear" w:color="auto" w:fill="D9D9D9"/>
                  <w:vAlign w:val="center"/>
                </w:tcPr>
                <w:p w:rsidR="005F293D" w:rsidRPr="00D32EED" w:rsidRDefault="005F293D" w:rsidP="00BE25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2EED">
                    <w:rPr>
                      <w:rFonts w:ascii="Times New Roman" w:hAnsi="Times New Roman" w:cs="Times New Roman"/>
                    </w:rPr>
                    <w:t>.........,...........</w:t>
                  </w:r>
                </w:p>
              </w:tc>
            </w:tr>
          </w:tbl>
          <w:p w:rsidR="00A87AEE" w:rsidRDefault="00A87AEE" w:rsidP="001F19C2">
            <w:p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0152C" w:rsidRPr="0060152C" w:rsidRDefault="0060152C" w:rsidP="0060152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KRYTERIUM „TERMIN GWARANCJI” </w:t>
            </w:r>
          </w:p>
          <w:p w:rsidR="0060152C" w:rsidRPr="0060152C" w:rsidRDefault="0060152C" w:rsidP="0060152C">
            <w:p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5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Deklaruję następujący okres gwarancji: …………… </w:t>
            </w:r>
            <w:r w:rsidRPr="00601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miesięcy</w:t>
            </w:r>
            <w:r w:rsidRPr="006015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(termin gwarancji 36 miesięcy – 0 punktów, termin gwarancji 48 miesięcy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Pr="006015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punktów, termin gwaran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cji 60 miesięcy – 20 punktów). </w:t>
            </w:r>
          </w:p>
          <w:p w:rsidR="0060152C" w:rsidRPr="00D32EED" w:rsidRDefault="0060152C" w:rsidP="0060152C">
            <w:p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52C">
              <w:rPr>
                <w:rFonts w:ascii="Times New Roman" w:hAnsi="Times New Roman" w:cs="Times New Roman"/>
                <w:bCs/>
                <w:sz w:val="22"/>
                <w:szCs w:val="22"/>
              </w:rPr>
              <w:t>Jeżeli Wykonawca nie wypełni kryterium gwarancja Zamawiający uzna, że przyjął minimalny czas gwarancji o przyzna 0 pkt.</w:t>
            </w:r>
          </w:p>
          <w:p w:rsidR="00B92603" w:rsidRPr="00D32EED" w:rsidRDefault="0060152C" w:rsidP="00B926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B92603"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KRYTERIUM „</w:t>
            </w:r>
            <w:r w:rsidR="00BE2586"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REALIZACJI</w:t>
            </w:r>
            <w:r w:rsidR="00B92603" w:rsidRPr="00D32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” </w:t>
            </w:r>
          </w:p>
          <w:p w:rsidR="00152847" w:rsidRPr="002649DE" w:rsidRDefault="00BE2586" w:rsidP="006452AE">
            <w:pPr>
              <w:widowControl w:val="0"/>
              <w:spacing w:line="360" w:lineRule="auto"/>
              <w:ind w:left="0" w:firstLine="0"/>
              <w:rPr>
                <w:rFonts w:ascii="Times New Roman" w:eastAsia="Andale Sans UI" w:hAnsi="Times New Roman" w:cs="Times New Roman"/>
                <w:sz w:val="22"/>
                <w:szCs w:val="22"/>
              </w:rPr>
            </w:pPr>
            <w:r w:rsidRPr="00D32EED">
              <w:rPr>
                <w:rFonts w:ascii="Times New Roman" w:eastAsia="Andale Sans UI" w:hAnsi="Times New Roman" w:cs="Times New Roman"/>
                <w:sz w:val="22"/>
                <w:szCs w:val="22"/>
              </w:rPr>
              <w:t>Deklaruję następujący okr</w:t>
            </w:r>
            <w:r w:rsidR="001F19C2">
              <w:rPr>
                <w:rFonts w:ascii="Times New Roman" w:eastAsia="Andale Sans UI" w:hAnsi="Times New Roman" w:cs="Times New Roman"/>
                <w:sz w:val="22"/>
                <w:szCs w:val="22"/>
              </w:rPr>
              <w:t xml:space="preserve">es wykonania zamówienia: ……… </w:t>
            </w:r>
            <w:r w:rsidR="001F19C2" w:rsidRPr="001F19C2">
              <w:rPr>
                <w:rFonts w:ascii="Times New Roman" w:eastAsia="Andale Sans UI" w:hAnsi="Times New Roman" w:cs="Times New Roman"/>
                <w:b/>
                <w:sz w:val="22"/>
                <w:szCs w:val="22"/>
              </w:rPr>
              <w:t>miesięcy</w:t>
            </w:r>
            <w:r w:rsidR="008A07D5">
              <w:rPr>
                <w:rFonts w:ascii="Times New Roman" w:eastAsia="Andale Sans UI" w:hAnsi="Times New Roman" w:cs="Times New Roman"/>
                <w:b/>
                <w:sz w:val="22"/>
                <w:szCs w:val="22"/>
              </w:rPr>
              <w:t>/miesiące</w:t>
            </w:r>
            <w:r w:rsidRPr="00D32EED">
              <w:rPr>
                <w:rFonts w:ascii="Times New Roman" w:eastAsia="Andale Sans UI" w:hAnsi="Times New Roman" w:cs="Times New Roman"/>
                <w:sz w:val="22"/>
                <w:szCs w:val="22"/>
              </w:rPr>
              <w:t xml:space="preserve"> (należy wpisać liczbę miesięcy), </w:t>
            </w:r>
            <w:r w:rsidR="006452AE">
              <w:rPr>
                <w:rFonts w:ascii="Times New Roman" w:eastAsia="Andale Sans UI" w:hAnsi="Times New Roman" w:cs="Times New Roman"/>
                <w:sz w:val="22"/>
                <w:szCs w:val="22"/>
              </w:rPr>
              <w:t>8</w:t>
            </w:r>
            <w:r w:rsidRPr="00D32EED">
              <w:rPr>
                <w:rFonts w:ascii="Times New Roman" w:eastAsia="Andale Sans UI" w:hAnsi="Times New Roman" w:cs="Times New Roman"/>
                <w:sz w:val="22"/>
                <w:szCs w:val="22"/>
              </w:rPr>
              <w:t xml:space="preserve"> miesi</w:t>
            </w:r>
            <w:r w:rsidR="006452AE">
              <w:rPr>
                <w:rFonts w:ascii="Times New Roman" w:eastAsia="Andale Sans UI" w:hAnsi="Times New Roman" w:cs="Times New Roman"/>
                <w:sz w:val="22"/>
                <w:szCs w:val="22"/>
              </w:rPr>
              <w:t>ęcy</w:t>
            </w:r>
            <w:r w:rsidRPr="00D32EED">
              <w:rPr>
                <w:rFonts w:ascii="Times New Roman" w:eastAsia="Andale Sans UI" w:hAnsi="Times New Roman" w:cs="Times New Roman"/>
                <w:sz w:val="22"/>
                <w:szCs w:val="22"/>
              </w:rPr>
              <w:t xml:space="preserve"> - Wykonawca otrzyma – 0 punktów; </w:t>
            </w:r>
            <w:r w:rsidR="006452AE">
              <w:rPr>
                <w:rFonts w:ascii="Times New Roman" w:eastAsia="Andale Sans UI" w:hAnsi="Times New Roman" w:cs="Times New Roman"/>
                <w:sz w:val="22"/>
                <w:szCs w:val="22"/>
              </w:rPr>
              <w:t>7</w:t>
            </w:r>
            <w:r w:rsidRPr="00D32EED">
              <w:rPr>
                <w:rFonts w:ascii="Times New Roman" w:eastAsia="Andale Sans UI" w:hAnsi="Times New Roman" w:cs="Times New Roman"/>
                <w:sz w:val="22"/>
                <w:szCs w:val="22"/>
              </w:rPr>
              <w:t xml:space="preserve"> miesięcy Wykonawca otrzyma – </w:t>
            </w:r>
            <w:r w:rsidR="006452AE">
              <w:rPr>
                <w:rFonts w:ascii="Times New Roman" w:eastAsia="Andale Sans UI" w:hAnsi="Times New Roman" w:cs="Times New Roman"/>
                <w:sz w:val="22"/>
                <w:szCs w:val="22"/>
              </w:rPr>
              <w:t>10</w:t>
            </w:r>
            <w:r w:rsidRPr="00D32EED">
              <w:rPr>
                <w:rFonts w:ascii="Times New Roman" w:eastAsia="Andale Sans UI" w:hAnsi="Times New Roman" w:cs="Times New Roman"/>
                <w:sz w:val="22"/>
                <w:szCs w:val="22"/>
              </w:rPr>
              <w:t xml:space="preserve"> punktów, </w:t>
            </w:r>
            <w:r w:rsidR="006452AE">
              <w:rPr>
                <w:rFonts w:ascii="Times New Roman" w:eastAsia="Andale Sans UI" w:hAnsi="Times New Roman" w:cs="Times New Roman"/>
                <w:sz w:val="22"/>
                <w:szCs w:val="22"/>
              </w:rPr>
              <w:t>6</w:t>
            </w:r>
            <w:r w:rsidRPr="00D32EED">
              <w:rPr>
                <w:rFonts w:ascii="Times New Roman" w:eastAsia="Andale Sans UI" w:hAnsi="Times New Roman" w:cs="Times New Roman"/>
                <w:sz w:val="22"/>
                <w:szCs w:val="22"/>
              </w:rPr>
              <w:t xml:space="preserve"> miesięcy – Wykonawca otrzyma </w:t>
            </w:r>
            <w:r w:rsidR="006452AE">
              <w:rPr>
                <w:rFonts w:ascii="Times New Roman" w:eastAsia="Andale Sans UI" w:hAnsi="Times New Roman" w:cs="Times New Roman"/>
                <w:sz w:val="22"/>
                <w:szCs w:val="22"/>
              </w:rPr>
              <w:t>2</w:t>
            </w:r>
            <w:r w:rsidRPr="00D32EED">
              <w:rPr>
                <w:rFonts w:ascii="Times New Roman" w:eastAsia="Andale Sans UI" w:hAnsi="Times New Roman" w:cs="Times New Roman"/>
                <w:sz w:val="22"/>
                <w:szCs w:val="22"/>
              </w:rPr>
              <w:t xml:space="preserve">0 punktów. </w:t>
            </w:r>
          </w:p>
        </w:tc>
      </w:tr>
      <w:tr w:rsidR="00152847" w:rsidRPr="00D32EED" w:rsidTr="001F19C2">
        <w:trPr>
          <w:trHeight w:val="1704"/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BE2586" w:rsidRPr="00D32EED" w:rsidRDefault="001F19C2" w:rsidP="00BB4CF1">
            <w:pPr>
              <w:widowControl w:val="0"/>
              <w:suppressAutoHyphens/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C. </w:t>
            </w:r>
            <w:r w:rsidR="00BE2586" w:rsidRPr="00D32EED">
              <w:rPr>
                <w:rFonts w:ascii="Times New Roman" w:eastAsia="Times New Roman" w:hAnsi="Times New Roman" w:cs="Times New Roman"/>
                <w:sz w:val="22"/>
                <w:szCs w:val="22"/>
              </w:rPr>
              <w:t>Oświadczam/y, że realizując przedmiot zamówienia zastosuję/my następujące materiały/urządzenia równoważne:</w:t>
            </w:r>
          </w:p>
          <w:p w:rsidR="00BE2586" w:rsidRPr="00D32EED" w:rsidRDefault="00BE2586" w:rsidP="00BB4C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EED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Symbol" w:char="F080"/>
            </w:r>
            <w:r w:rsidRPr="00D32E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Tak</w:t>
            </w:r>
          </w:p>
          <w:p w:rsidR="00BE2586" w:rsidRPr="00D32EED" w:rsidRDefault="00BE2586" w:rsidP="00BB4C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EED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Symbol" w:char="F080"/>
            </w:r>
            <w:r w:rsidRPr="00D32E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Nie</w:t>
            </w:r>
          </w:p>
          <w:p w:rsidR="00152847" w:rsidRPr="00D32EED" w:rsidRDefault="00BE2586" w:rsidP="00BB4CF1">
            <w:pPr>
              <w:spacing w:after="0" w:line="360" w:lineRule="auto"/>
              <w:ind w:left="317" w:right="52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D32EE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* w przypadku oznaczenia Tak, Wykonawca załączy oświadczenie dot. parametrów równoważności (Załącznik nr ……….)</w:t>
            </w:r>
          </w:p>
        </w:tc>
      </w:tr>
    </w:tbl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463"/>
      </w:tblGrid>
      <w:tr w:rsidR="00BE2586" w:rsidRPr="00D32EED" w:rsidTr="001F19C2">
        <w:trPr>
          <w:jc w:val="center"/>
        </w:trPr>
        <w:tc>
          <w:tcPr>
            <w:tcW w:w="9457" w:type="dxa"/>
            <w:gridSpan w:val="2"/>
            <w:shd w:val="clear" w:color="auto" w:fill="auto"/>
          </w:tcPr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Pr="00D32EED" w:rsidRDefault="00BE2586" w:rsidP="001F19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left="454" w:right="0" w:firstLine="0"/>
              <w:jc w:val="left"/>
              <w:rPr>
                <w:rFonts w:ascii="Times New Roman" w:eastAsia="Andale Sans UI" w:hAnsi="Times New Roman" w:cs="Times New Roman"/>
                <w:b/>
              </w:rPr>
            </w:pPr>
            <w:r w:rsidRPr="00D32EED">
              <w:rPr>
                <w:rFonts w:ascii="Times New Roman" w:eastAsia="Andale Sans UI" w:hAnsi="Times New Roman" w:cs="Times New Roman"/>
                <w:b/>
              </w:rPr>
              <w:t>D. Oświadczenia</w:t>
            </w:r>
          </w:p>
          <w:p w:rsidR="00BE2586" w:rsidRPr="001F19C2" w:rsidRDefault="00BE2586" w:rsidP="001F19C2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Times New Roman" w:eastAsia="Andale Sans UI" w:hAnsi="Times New Roman" w:cs="Times New Roman"/>
              </w:rPr>
            </w:pPr>
            <w:r w:rsidRPr="001F19C2">
              <w:rPr>
                <w:rFonts w:ascii="Times New Roman" w:eastAsia="Andale Sans UI" w:hAnsi="Times New Roman" w:cs="Times New Roman"/>
              </w:rPr>
              <w:t>Oświadczam, że zapoznałem się ze specyfikacją istotnych warunków zamówienia, wzorem umowy i nie wnoszę do niej zastrzeżeń oraz uzyskałem informacje niezbędne do przygotowania oferty,</w:t>
            </w:r>
          </w:p>
          <w:p w:rsidR="00BE2586" w:rsidRPr="001F19C2" w:rsidRDefault="00BE2586" w:rsidP="001F19C2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Times New Roman" w:eastAsia="Andale Sans UI" w:hAnsi="Times New Roman" w:cs="Times New Roman"/>
              </w:rPr>
            </w:pPr>
            <w:r w:rsidRPr="001F19C2">
              <w:rPr>
                <w:rFonts w:ascii="Times New Roman" w:eastAsia="Andale Sans UI" w:hAnsi="Times New Roman" w:cs="Times New Roman"/>
              </w:rPr>
              <w:lastRenderedPageBreak/>
              <w:t>Oświadczam, że uważam się związany niniejsza ofertą przez czas wskazany w specyfikacji istotnych warunków zamówienia od ostatecznego upływu terminu do składania ofert,</w:t>
            </w:r>
          </w:p>
          <w:p w:rsidR="00BE2586" w:rsidRPr="001F19C2" w:rsidRDefault="00BE2586" w:rsidP="001F19C2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Times New Roman" w:eastAsia="Andale Sans UI" w:hAnsi="Times New Roman" w:cs="Times New Roman"/>
              </w:rPr>
            </w:pPr>
            <w:r w:rsidRPr="001F19C2">
              <w:rPr>
                <w:rFonts w:ascii="Times New Roman" w:eastAsia="Andale Sans UI" w:hAnsi="Times New Roman" w:cs="Times New Roman"/>
              </w:rPr>
              <w:t>Oświadczam, że w cenie oferty zostały wliczone wszelkie koszty związane z realizacją zamówienia,</w:t>
            </w:r>
          </w:p>
          <w:p w:rsidR="00BE2586" w:rsidRPr="00484487" w:rsidRDefault="00BE2586" w:rsidP="00484487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Times New Roman" w:eastAsia="Andale Sans UI" w:hAnsi="Times New Roman" w:cs="Times New Roman"/>
              </w:rPr>
            </w:pPr>
            <w:r w:rsidRPr="00D32EED">
              <w:rPr>
                <w:rFonts w:ascii="Times New Roman" w:eastAsia="Andale Sans UI" w:hAnsi="Times New Roman" w:cs="Times New Roman"/>
              </w:rPr>
              <w:t>Oświadczam, że wadium w kwocie……….</w:t>
            </w:r>
            <w:r w:rsidR="00484487">
              <w:rPr>
                <w:rFonts w:ascii="Times New Roman" w:eastAsia="Andale Sans UI" w:hAnsi="Times New Roman" w:cs="Times New Roman"/>
              </w:rPr>
              <w:t>. PLN, zostało wniesione w dniu ……………</w:t>
            </w:r>
            <w:r w:rsidRPr="00D32EED">
              <w:rPr>
                <w:rFonts w:ascii="Times New Roman" w:eastAsia="Andale Sans UI" w:hAnsi="Times New Roman" w:cs="Times New Roman"/>
              </w:rPr>
              <w:t>.</w:t>
            </w:r>
            <w:r w:rsidR="00484487">
              <w:rPr>
                <w:rFonts w:ascii="Times New Roman" w:eastAsia="Andale Sans UI" w:hAnsi="Times New Roman" w:cs="Times New Roman"/>
              </w:rPr>
              <w:br/>
            </w:r>
            <w:proofErr w:type="gramStart"/>
            <w:r w:rsidR="00484487">
              <w:rPr>
                <w:rFonts w:ascii="Times New Roman" w:eastAsia="Andale Sans UI" w:hAnsi="Times New Roman" w:cs="Times New Roman"/>
              </w:rPr>
              <w:t>w</w:t>
            </w:r>
            <w:proofErr w:type="gramEnd"/>
            <w:r w:rsidR="00484487">
              <w:rPr>
                <w:rFonts w:ascii="Times New Roman" w:eastAsia="Andale Sans UI" w:hAnsi="Times New Roman" w:cs="Times New Roman"/>
              </w:rPr>
              <w:t xml:space="preserve"> formie</w:t>
            </w:r>
            <w:r w:rsidRPr="00484487">
              <w:rPr>
                <w:rFonts w:ascii="Times New Roman" w:eastAsia="Andale Sans UI" w:hAnsi="Times New Roman" w:cs="Times New Roman"/>
              </w:rPr>
              <w:t>……………</w:t>
            </w:r>
            <w:r w:rsidR="00484487">
              <w:rPr>
                <w:rFonts w:ascii="Times New Roman" w:eastAsia="Andale Sans UI" w:hAnsi="Times New Roman" w:cs="Times New Roman"/>
              </w:rPr>
              <w:t>……………………………………………………</w:t>
            </w:r>
            <w:r w:rsidRPr="00484487">
              <w:rPr>
                <w:rFonts w:ascii="Times New Roman" w:eastAsia="Andale Sans UI" w:hAnsi="Times New Roman" w:cs="Times New Roman"/>
              </w:rPr>
              <w:t>…</w:t>
            </w:r>
          </w:p>
          <w:p w:rsidR="00BE2586" w:rsidRDefault="00BE2586" w:rsidP="00484487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Times New Roman" w:eastAsia="Andale Sans UI" w:hAnsi="Times New Roman" w:cs="Times New Roman"/>
              </w:rPr>
            </w:pPr>
            <w:r w:rsidRPr="00D32EED">
              <w:rPr>
                <w:rFonts w:ascii="Times New Roman" w:eastAsia="Andale Sans UI" w:hAnsi="Times New Roman" w:cs="Times New Roman"/>
              </w:rPr>
              <w:t>Bank i numer konta, na które z</w:t>
            </w:r>
            <w:r w:rsidR="00484487">
              <w:rPr>
                <w:rFonts w:ascii="Times New Roman" w:eastAsia="Andale Sans UI" w:hAnsi="Times New Roman" w:cs="Times New Roman"/>
              </w:rPr>
              <w:t xml:space="preserve">ostanie zwrócone </w:t>
            </w:r>
            <w:proofErr w:type="gramStart"/>
            <w:r w:rsidR="00484487">
              <w:rPr>
                <w:rFonts w:ascii="Times New Roman" w:eastAsia="Andale Sans UI" w:hAnsi="Times New Roman" w:cs="Times New Roman"/>
              </w:rPr>
              <w:t>wadium (jeżeli</w:t>
            </w:r>
            <w:proofErr w:type="gramEnd"/>
            <w:r w:rsidR="00484487">
              <w:rPr>
                <w:rFonts w:ascii="Times New Roman" w:eastAsia="Andale Sans UI" w:hAnsi="Times New Roman" w:cs="Times New Roman"/>
              </w:rPr>
              <w:t xml:space="preserve"> </w:t>
            </w:r>
            <w:r w:rsidRPr="00D32EED">
              <w:rPr>
                <w:rFonts w:ascii="Times New Roman" w:eastAsia="Andale Sans UI" w:hAnsi="Times New Roman" w:cs="Times New Roman"/>
              </w:rPr>
              <w:t>dotyczy)</w:t>
            </w:r>
            <w:r w:rsidR="00484487">
              <w:rPr>
                <w:rFonts w:ascii="Times New Roman" w:eastAsia="Andale Sans UI" w:hAnsi="Times New Roman" w:cs="Times New Roman"/>
              </w:rPr>
              <w:t xml:space="preserve"> ………………</w:t>
            </w:r>
          </w:p>
          <w:p w:rsidR="00484487" w:rsidRPr="00D32EED" w:rsidRDefault="00484487" w:rsidP="00484487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left="1080" w:right="0" w:firstLine="0"/>
              <w:jc w:val="left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……………………………………………………………………………………………..</w:t>
            </w:r>
          </w:p>
          <w:p w:rsidR="00BE2586" w:rsidRPr="002649DE" w:rsidRDefault="00BE2586" w:rsidP="00484487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Times New Roman" w:eastAsia="Andale Sans UI" w:hAnsi="Times New Roman" w:cs="Times New Roman"/>
              </w:rPr>
            </w:pPr>
            <w:r w:rsidRPr="00D32EED">
              <w:rPr>
                <w:rFonts w:ascii="Times New Roman" w:hAnsi="Times New Roman" w:cs="Times New Roman"/>
              </w:rPr>
              <w:t>Oświadczam(y), że żadne z informacji zawartych w ofercie nie stanowią tajemnicy</w:t>
            </w:r>
            <w:r w:rsidRPr="00D32EED">
              <w:rPr>
                <w:rFonts w:ascii="Times New Roman" w:eastAsia="Andale Sans UI" w:hAnsi="Times New Roman" w:cs="Times New Roman"/>
              </w:rPr>
              <w:t xml:space="preserve"> </w:t>
            </w:r>
            <w:r w:rsidRPr="00D32EED">
              <w:rPr>
                <w:rFonts w:ascii="Times New Roman" w:hAnsi="Times New Roman" w:cs="Times New Roman"/>
              </w:rPr>
              <w:t>przedsiębiorstwa w rozumieniu przepisów o zwalczaniu nieuczciwej konkurencji / wskazane poniżej</w:t>
            </w:r>
            <w:r w:rsidRPr="00D32EED">
              <w:rPr>
                <w:rFonts w:ascii="Times New Roman" w:eastAsia="Andale Sans UI" w:hAnsi="Times New Roman" w:cs="Times New Roman"/>
              </w:rPr>
              <w:t xml:space="preserve"> </w:t>
            </w:r>
            <w:r w:rsidRPr="00D32EED">
              <w:rPr>
                <w:rFonts w:ascii="Times New Roman" w:hAnsi="Times New Roman" w:cs="Times New Roman"/>
              </w:rPr>
              <w:t>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p w:rsidR="002649DE" w:rsidRPr="00D32EED" w:rsidRDefault="002649DE" w:rsidP="002649DE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left="1080" w:right="0" w:firstLine="0"/>
              <w:jc w:val="left"/>
              <w:rPr>
                <w:rFonts w:ascii="Times New Roman" w:eastAsia="Andale Sans UI" w:hAnsi="Times New Roman" w:cs="Times New Roman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3"/>
              <w:gridCol w:w="4819"/>
              <w:gridCol w:w="1134"/>
              <w:gridCol w:w="1134"/>
            </w:tblGrid>
            <w:tr w:rsidR="00BE2586" w:rsidRPr="00D32EED" w:rsidTr="00484487">
              <w:trPr>
                <w:jc w:val="center"/>
              </w:trPr>
              <w:tc>
                <w:tcPr>
                  <w:tcW w:w="693" w:type="dxa"/>
                  <w:vMerge w:val="restart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</w:rPr>
                  </w:pPr>
                  <w:r w:rsidRPr="00D32EED">
                    <w:rPr>
                      <w:rFonts w:ascii="Times New Roman" w:eastAsia="Andale Sans UI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4819" w:type="dxa"/>
                  <w:vMerge w:val="restart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</w:rPr>
                  </w:pPr>
                  <w:r w:rsidRPr="00D32EED">
                    <w:rPr>
                      <w:rFonts w:ascii="Times New Roman" w:hAnsi="Times New Roman" w:cs="Times New Roman"/>
                      <w:b/>
                    </w:rPr>
                    <w:t>Oznaczenie rodzaju (nazwy) informacji</w:t>
                  </w:r>
                </w:p>
              </w:tc>
              <w:tc>
                <w:tcPr>
                  <w:tcW w:w="2268" w:type="dxa"/>
                  <w:gridSpan w:val="2"/>
                </w:tcPr>
                <w:p w:rsidR="00BE2586" w:rsidRPr="00D32EED" w:rsidRDefault="00BE2586" w:rsidP="00BE25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2EED">
                    <w:rPr>
                      <w:rFonts w:ascii="Times New Roman" w:hAnsi="Times New Roman" w:cs="Times New Roman"/>
                      <w:b/>
                    </w:rPr>
                    <w:t>Strony w ofercie</w:t>
                  </w:r>
                </w:p>
                <w:p w:rsidR="00BE2586" w:rsidRPr="00D32EED" w:rsidRDefault="00BE2586" w:rsidP="00BE2586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</w:rPr>
                  </w:pPr>
                  <w:r w:rsidRPr="00D32EED">
                    <w:rPr>
                      <w:rFonts w:ascii="Times New Roman" w:hAnsi="Times New Roman" w:cs="Times New Roman"/>
                      <w:b/>
                    </w:rPr>
                    <w:t>(wyrażone cyfrą)</w:t>
                  </w:r>
                </w:p>
              </w:tc>
            </w:tr>
            <w:tr w:rsidR="00BE2586" w:rsidRPr="00D32EED" w:rsidTr="00484487">
              <w:trPr>
                <w:jc w:val="center"/>
              </w:trPr>
              <w:tc>
                <w:tcPr>
                  <w:tcW w:w="693" w:type="dxa"/>
                  <w:vMerge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</w:rPr>
                  </w:pPr>
                  <w:proofErr w:type="gramStart"/>
                  <w:r w:rsidRPr="00D32EED">
                    <w:rPr>
                      <w:rFonts w:ascii="Times New Roman" w:eastAsia="Andale Sans UI" w:hAnsi="Times New Roman" w:cs="Times New Roman"/>
                      <w:b/>
                    </w:rPr>
                    <w:t>od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</w:rPr>
                  </w:pPr>
                  <w:proofErr w:type="gramStart"/>
                  <w:r w:rsidRPr="00D32EED">
                    <w:rPr>
                      <w:rFonts w:ascii="Times New Roman" w:eastAsia="Andale Sans UI" w:hAnsi="Times New Roman" w:cs="Times New Roman"/>
                      <w:b/>
                    </w:rPr>
                    <w:t>do</w:t>
                  </w:r>
                  <w:proofErr w:type="gramEnd"/>
                </w:p>
              </w:tc>
            </w:tr>
            <w:tr w:rsidR="00BE2586" w:rsidRPr="00D32EED" w:rsidTr="00484487">
              <w:trPr>
                <w:jc w:val="center"/>
              </w:trPr>
              <w:tc>
                <w:tcPr>
                  <w:tcW w:w="693" w:type="dxa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4819" w:type="dxa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  <w:tr w:rsidR="00BE2586" w:rsidRPr="00D32EED" w:rsidTr="00484487">
              <w:trPr>
                <w:jc w:val="center"/>
              </w:trPr>
              <w:tc>
                <w:tcPr>
                  <w:tcW w:w="693" w:type="dxa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4819" w:type="dxa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</w:tbl>
          <w:p w:rsidR="002649DE" w:rsidRDefault="002649DE" w:rsidP="00484487">
            <w:pPr>
              <w:pStyle w:val="Akapitzlist"/>
              <w:widowControl w:val="0"/>
              <w:suppressAutoHyphens/>
              <w:spacing w:after="0" w:line="360" w:lineRule="auto"/>
              <w:ind w:left="108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BE2586" w:rsidRPr="00D32EED" w:rsidRDefault="00BE2586" w:rsidP="00484487">
            <w:pPr>
              <w:pStyle w:val="Akapitzlist"/>
              <w:widowControl w:val="0"/>
              <w:suppressAutoHyphens/>
              <w:spacing w:after="0" w:line="360" w:lineRule="auto"/>
              <w:ind w:left="1080" w:right="0" w:firstLine="0"/>
              <w:jc w:val="left"/>
              <w:rPr>
                <w:rFonts w:ascii="Times New Roman" w:hAnsi="Times New Roman" w:cs="Times New Roman"/>
              </w:rPr>
            </w:pPr>
            <w:r w:rsidRPr="00D32EED">
              <w:rPr>
                <w:rFonts w:ascii="Times New Roman" w:hAnsi="Times New Roman" w:cs="Times New Roman"/>
              </w:rPr>
              <w:t>Wobec powyższego - w celu wykazania, że informacje przez nas wskazane stanowią tajemnicę</w:t>
            </w:r>
            <w:r w:rsidR="00484487">
              <w:rPr>
                <w:rFonts w:ascii="Times New Roman" w:hAnsi="Times New Roman" w:cs="Times New Roman"/>
              </w:rPr>
              <w:t xml:space="preserve"> </w:t>
            </w:r>
            <w:r w:rsidRPr="00D32EED">
              <w:rPr>
                <w:rFonts w:ascii="Times New Roman" w:hAnsi="Times New Roman" w:cs="Times New Roman"/>
              </w:rPr>
              <w:t>przedsiębiorstwa wraz z ofertą składamy następujące dokumenty/oświadczenia:</w:t>
            </w:r>
          </w:p>
          <w:p w:rsidR="00484487" w:rsidRDefault="00BE2586" w:rsidP="0048448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1730"/>
              <w:rPr>
                <w:rFonts w:ascii="Times New Roman" w:hAnsi="Times New Roman" w:cs="Times New Roman"/>
              </w:rPr>
            </w:pPr>
            <w:r w:rsidRPr="00484487">
              <w:rPr>
                <w:rFonts w:ascii="Times New Roman" w:hAnsi="Times New Roman" w:cs="Times New Roman"/>
              </w:rPr>
              <w:t>………………………………………………..;</w:t>
            </w:r>
          </w:p>
          <w:p w:rsidR="00BE2586" w:rsidRDefault="00BE2586" w:rsidP="0048448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1730"/>
              <w:rPr>
                <w:rFonts w:ascii="Times New Roman" w:hAnsi="Times New Roman" w:cs="Times New Roman"/>
              </w:rPr>
            </w:pPr>
            <w:r w:rsidRPr="00484487">
              <w:rPr>
                <w:rFonts w:ascii="Times New Roman" w:hAnsi="Times New Roman" w:cs="Times New Roman"/>
              </w:rPr>
              <w:t xml:space="preserve">………………………………………………..;(…) </w:t>
            </w:r>
            <w:r w:rsidRPr="00D32EED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  <w:p w:rsidR="00484487" w:rsidRPr="00484487" w:rsidRDefault="00484487" w:rsidP="004844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30" w:firstLine="0"/>
              <w:rPr>
                <w:rFonts w:ascii="Times New Roman" w:hAnsi="Times New Roman" w:cs="Times New Roman"/>
              </w:rPr>
            </w:pPr>
          </w:p>
          <w:p w:rsidR="00BE2586" w:rsidRPr="00D32EED" w:rsidRDefault="00BE2586" w:rsidP="00484487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D32EED">
              <w:rPr>
                <w:rFonts w:ascii="Times New Roman" w:hAnsi="Times New Roman" w:cs="Times New Roman"/>
              </w:rPr>
              <w:t xml:space="preserve">Oświadczamy, że w celu wykazania spełnienia warunków udziału w postępowaniu, </w:t>
            </w:r>
            <w:r w:rsidR="00484487">
              <w:rPr>
                <w:rFonts w:ascii="Times New Roman" w:hAnsi="Times New Roman" w:cs="Times New Roman"/>
              </w:rPr>
              <w:br/>
            </w:r>
            <w:r w:rsidRPr="00D32EED">
              <w:rPr>
                <w:rFonts w:ascii="Times New Roman" w:hAnsi="Times New Roman" w:cs="Times New Roman"/>
              </w:rPr>
              <w:t xml:space="preserve">o których mowa w art. 22 ust. 1 ustawy </w:t>
            </w:r>
            <w:proofErr w:type="spellStart"/>
            <w:r w:rsidRPr="00D32EED">
              <w:rPr>
                <w:rFonts w:ascii="Times New Roman" w:hAnsi="Times New Roman" w:cs="Times New Roman"/>
              </w:rPr>
              <w:t>Pzp</w:t>
            </w:r>
            <w:proofErr w:type="spellEnd"/>
            <w:r w:rsidRPr="00D32EED">
              <w:rPr>
                <w:rFonts w:ascii="Times New Roman" w:hAnsi="Times New Roman" w:cs="Times New Roman"/>
              </w:rPr>
              <w:t xml:space="preserve">, powołujemy się na zasadach określonych </w:t>
            </w:r>
            <w:r w:rsidR="00484487">
              <w:rPr>
                <w:rFonts w:ascii="Times New Roman" w:hAnsi="Times New Roman" w:cs="Times New Roman"/>
              </w:rPr>
              <w:br/>
            </w:r>
            <w:r w:rsidRPr="00D32EED">
              <w:rPr>
                <w:rFonts w:ascii="Times New Roman" w:hAnsi="Times New Roman" w:cs="Times New Roman"/>
              </w:rPr>
              <w:t xml:space="preserve">w art. 25a ust. 3 ustawy </w:t>
            </w:r>
            <w:proofErr w:type="spellStart"/>
            <w:r w:rsidRPr="00D32EED">
              <w:rPr>
                <w:rFonts w:ascii="Times New Roman" w:hAnsi="Times New Roman" w:cs="Times New Roman"/>
              </w:rPr>
              <w:t>Pzp</w:t>
            </w:r>
            <w:proofErr w:type="spellEnd"/>
            <w:r w:rsidRPr="00D32EED">
              <w:rPr>
                <w:rFonts w:ascii="Times New Roman" w:hAnsi="Times New Roman" w:cs="Times New Roman"/>
              </w:rPr>
              <w:t>, na zasoby następujących podmiotów:</w:t>
            </w:r>
          </w:p>
          <w:p w:rsidR="00BE2586" w:rsidRPr="00D32EED" w:rsidRDefault="00BE2586" w:rsidP="0048448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730"/>
              <w:rPr>
                <w:rFonts w:ascii="Times New Roman" w:hAnsi="Times New Roman" w:cs="Times New Roman"/>
              </w:rPr>
            </w:pPr>
            <w:r w:rsidRPr="00D32EED">
              <w:rPr>
                <w:rFonts w:ascii="Times New Roman" w:hAnsi="Times New Roman" w:cs="Times New Roman"/>
              </w:rPr>
              <w:t>…………………………………………………;</w:t>
            </w:r>
          </w:p>
          <w:p w:rsidR="00BE2586" w:rsidRDefault="00BE2586" w:rsidP="0048448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730"/>
              <w:rPr>
                <w:rFonts w:ascii="Times New Roman" w:hAnsi="Times New Roman" w:cs="Times New Roman"/>
              </w:rPr>
            </w:pPr>
            <w:r w:rsidRPr="00D32EED">
              <w:rPr>
                <w:rFonts w:ascii="Times New Roman" w:hAnsi="Times New Roman" w:cs="Times New Roman"/>
              </w:rPr>
              <w:t>…………………………………………………;</w:t>
            </w:r>
          </w:p>
          <w:p w:rsidR="004E1A20" w:rsidRPr="00484487" w:rsidRDefault="00484487" w:rsidP="003D6ECA">
            <w:pPr>
              <w:autoSpaceDE w:val="0"/>
              <w:autoSpaceDN w:val="0"/>
              <w:adjustRightInd w:val="0"/>
              <w:spacing w:after="0" w:line="360" w:lineRule="auto"/>
              <w:ind w:left="1730"/>
              <w:jc w:val="left"/>
              <w:rPr>
                <w:rFonts w:ascii="Times New Roman" w:hAnsi="Times New Roman" w:cs="Times New Roman"/>
              </w:rPr>
            </w:pPr>
            <w:r w:rsidRPr="00D32EED">
              <w:rPr>
                <w:rFonts w:ascii="Times New Roman" w:hAnsi="Times New Roman" w:cs="Times New Roman"/>
              </w:rPr>
              <w:t>(…..)</w:t>
            </w:r>
          </w:p>
          <w:p w:rsidR="00BE2586" w:rsidRPr="00D32EED" w:rsidRDefault="00BE2586" w:rsidP="00484487">
            <w:pPr>
              <w:pStyle w:val="Akapitzlist"/>
              <w:widowControl w:val="0"/>
              <w:suppressAutoHyphens/>
              <w:spacing w:after="0" w:line="360" w:lineRule="auto"/>
              <w:ind w:left="1080" w:right="0" w:firstLine="0"/>
              <w:jc w:val="left"/>
              <w:rPr>
                <w:rFonts w:ascii="Times New Roman" w:hAnsi="Times New Roman" w:cs="Times New Roman"/>
              </w:rPr>
            </w:pPr>
            <w:r w:rsidRPr="00D32EED">
              <w:rPr>
                <w:rFonts w:ascii="Times New Roman" w:hAnsi="Times New Roman" w:cs="Times New Roman"/>
              </w:rPr>
              <w:t>I zamierzamy powierzyć im wykonanie następujących czynności zamówienia:</w:t>
            </w:r>
          </w:p>
          <w:p w:rsidR="00BE2586" w:rsidRPr="00D32EED" w:rsidRDefault="00BE2586" w:rsidP="00E132E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1730"/>
              <w:rPr>
                <w:rFonts w:ascii="Times New Roman" w:hAnsi="Times New Roman" w:cs="Times New Roman"/>
              </w:rPr>
            </w:pPr>
            <w:r w:rsidRPr="00D32EED">
              <w:rPr>
                <w:rFonts w:ascii="Times New Roman" w:hAnsi="Times New Roman" w:cs="Times New Roman"/>
              </w:rPr>
              <w:t>………………………………………………;</w:t>
            </w:r>
          </w:p>
          <w:p w:rsidR="00BE2586" w:rsidRPr="00D32EED" w:rsidRDefault="00BE2586" w:rsidP="00E132E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1730"/>
              <w:rPr>
                <w:rFonts w:ascii="Times New Roman" w:hAnsi="Times New Roman" w:cs="Times New Roman"/>
              </w:rPr>
            </w:pPr>
            <w:r w:rsidRPr="00D32EED">
              <w:rPr>
                <w:rFonts w:ascii="Times New Roman" w:hAnsi="Times New Roman" w:cs="Times New Roman"/>
              </w:rPr>
              <w:t>……………………………………………….;</w:t>
            </w:r>
          </w:p>
          <w:p w:rsidR="00BE2586" w:rsidRPr="00D32EED" w:rsidRDefault="00BE2586" w:rsidP="00E132E8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730" w:firstLine="0"/>
              <w:rPr>
                <w:rFonts w:ascii="Times New Roman" w:hAnsi="Times New Roman" w:cs="Times New Roman"/>
              </w:rPr>
            </w:pPr>
            <w:r w:rsidRPr="00D32EED">
              <w:rPr>
                <w:rFonts w:ascii="Times New Roman" w:hAnsi="Times New Roman" w:cs="Times New Roman"/>
              </w:rPr>
              <w:t>(….)</w:t>
            </w:r>
          </w:p>
          <w:p w:rsidR="00BE2586" w:rsidRPr="00D32EED" w:rsidRDefault="00BE2586" w:rsidP="00E132E8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D32EED">
              <w:rPr>
                <w:rFonts w:ascii="Times New Roman" w:hAnsi="Times New Roman" w:cs="Times New Roman"/>
              </w:rPr>
              <w:lastRenderedPageBreak/>
              <w:t>Wybór oferty nie prowadzi /będzie prowadzić do powstania u Zamawiającego obowiązku podatkowego</w:t>
            </w:r>
            <w:r w:rsidRPr="00D32EED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 w:rsidRPr="00D32EED">
              <w:rPr>
                <w:rFonts w:ascii="Times New Roman" w:hAnsi="Times New Roman" w:cs="Times New Roman"/>
              </w:rPr>
              <w:t>.</w:t>
            </w:r>
          </w:p>
          <w:p w:rsidR="00BE2586" w:rsidRPr="00D32EED" w:rsidRDefault="00BE2586" w:rsidP="00E132E8">
            <w:pPr>
              <w:pStyle w:val="Akapitzlist"/>
              <w:widowControl w:val="0"/>
              <w:suppressAutoHyphens/>
              <w:spacing w:after="0" w:line="360" w:lineRule="auto"/>
              <w:ind w:left="1080" w:right="0" w:firstLine="0"/>
              <w:jc w:val="left"/>
              <w:rPr>
                <w:rFonts w:ascii="Times New Roman" w:hAnsi="Times New Roman" w:cs="Times New Roman"/>
              </w:rPr>
            </w:pPr>
            <w:r w:rsidRPr="00D32EED">
              <w:rPr>
                <w:rFonts w:ascii="Times New Roman" w:hAnsi="Times New Roman" w:cs="Times New Roman"/>
              </w:rPr>
              <w:t>Powyższy obowiązek podatkowy będzie dotyczył………………………………………….</w:t>
            </w:r>
            <w:r w:rsidRPr="00D32EED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 w:rsidRPr="00D32E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2EED">
              <w:rPr>
                <w:rFonts w:ascii="Times New Roman" w:hAnsi="Times New Roman" w:cs="Times New Roman"/>
              </w:rPr>
              <w:t>objętych</w:t>
            </w:r>
            <w:proofErr w:type="gramEnd"/>
            <w:r w:rsidRPr="00D32EED">
              <w:rPr>
                <w:rFonts w:ascii="Times New Roman" w:hAnsi="Times New Roman" w:cs="Times New Roman"/>
              </w:rPr>
              <w:t xml:space="preserve"> przedmiotem zamówienia, podlegających mechanizmowi odwróconego obciążenia VAT, a ich wartość netto (bez kwoty podatku) będzie wynosiła …………………………..………....</w:t>
            </w:r>
            <w:r w:rsidRPr="00D32EED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  <w:r w:rsidRPr="00D32E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2EED">
              <w:rPr>
                <w:rFonts w:ascii="Times New Roman" w:hAnsi="Times New Roman" w:cs="Times New Roman"/>
              </w:rPr>
              <w:t>zł</w:t>
            </w:r>
            <w:proofErr w:type="gramEnd"/>
            <w:r w:rsidRPr="00D32EED">
              <w:rPr>
                <w:rFonts w:ascii="Times New Roman" w:hAnsi="Times New Roman" w:cs="Times New Roman"/>
              </w:rPr>
              <w:t>.</w:t>
            </w:r>
          </w:p>
          <w:p w:rsidR="00BE2586" w:rsidRPr="00D32EED" w:rsidRDefault="00BE2586" w:rsidP="00E132E8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ind w:right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32EED">
              <w:rPr>
                <w:rFonts w:ascii="Times New Roman" w:hAnsi="Times New Roman" w:cs="Times New Roman"/>
              </w:rPr>
              <w:t>obowiązek</w:t>
            </w:r>
            <w:proofErr w:type="gramEnd"/>
            <w:r w:rsidRPr="00D32EED">
              <w:rPr>
                <w:rFonts w:ascii="Times New Roman" w:hAnsi="Times New Roman" w:cs="Times New Roman"/>
              </w:rPr>
              <w:t xml:space="preserve"> informacyjny RODO</w:t>
            </w:r>
          </w:p>
          <w:p w:rsidR="00BE2586" w:rsidRPr="00E132E8" w:rsidRDefault="00BE2586" w:rsidP="00E132E8">
            <w:pPr>
              <w:pStyle w:val="Akapitzlist"/>
              <w:widowControl w:val="0"/>
              <w:suppressAutoHyphens/>
              <w:spacing w:after="0" w:line="360" w:lineRule="auto"/>
              <w:ind w:left="1080" w:right="0" w:firstLine="0"/>
              <w:jc w:val="left"/>
              <w:rPr>
                <w:rFonts w:ascii="Times New Roman" w:hAnsi="Times New Roman" w:cs="Times New Roman"/>
              </w:rPr>
            </w:pPr>
            <w:r w:rsidRPr="00D32EED">
              <w:rPr>
                <w:rFonts w:ascii="Times New Roman" w:hAnsi="Times New Roman" w:cs="Times New Roman"/>
              </w:rPr>
              <w:t>Oświadczam, że wypełniłem obowiązki informacyjne przewidziane w art. 13 lub art. 14 RODO</w:t>
            </w:r>
            <w:r w:rsidR="00E132E8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  <w:r w:rsidR="00E132E8">
              <w:rPr>
                <w:rFonts w:ascii="Times New Roman" w:hAnsi="Times New Roman" w:cs="Times New Roman"/>
              </w:rPr>
              <w:t xml:space="preserve"> </w:t>
            </w:r>
            <w:r w:rsidRPr="00E132E8">
              <w:rPr>
                <w:rFonts w:ascii="Times New Roman" w:hAnsi="Times New Roman" w:cs="Times New Roman"/>
              </w:rPr>
              <w:t>wobec osób fizycznych, od których dane osobowe bezpośrednio lub pośrednio pozyskałem w celu</w:t>
            </w:r>
            <w:r w:rsidR="00E132E8">
              <w:rPr>
                <w:rFonts w:ascii="Times New Roman" w:hAnsi="Times New Roman" w:cs="Times New Roman"/>
              </w:rPr>
              <w:t xml:space="preserve"> </w:t>
            </w:r>
            <w:r w:rsidRPr="00E132E8">
              <w:rPr>
                <w:rFonts w:ascii="Times New Roman" w:hAnsi="Times New Roman" w:cs="Times New Roman"/>
              </w:rPr>
              <w:t>ubiegania się o udzielenie zamówienia publicz</w:t>
            </w:r>
            <w:r w:rsidR="00E132E8" w:rsidRPr="00E132E8">
              <w:rPr>
                <w:rFonts w:ascii="Times New Roman" w:hAnsi="Times New Roman" w:cs="Times New Roman"/>
              </w:rPr>
              <w:t>nego w niniejszym postępowaniu.</w:t>
            </w:r>
            <w:r w:rsidR="00E132E8">
              <w:rPr>
                <w:rStyle w:val="Odwoanieprzypisudolnego"/>
                <w:rFonts w:ascii="Times New Roman" w:hAnsi="Times New Roman" w:cs="Times New Roman"/>
              </w:rPr>
              <w:footnoteReference w:id="7"/>
            </w:r>
          </w:p>
        </w:tc>
      </w:tr>
      <w:tr w:rsidR="00BE2586" w:rsidRPr="00D32EED" w:rsidTr="001F19C2">
        <w:trPr>
          <w:jc w:val="center"/>
        </w:trPr>
        <w:tc>
          <w:tcPr>
            <w:tcW w:w="9457" w:type="dxa"/>
            <w:gridSpan w:val="2"/>
            <w:shd w:val="clear" w:color="auto" w:fill="auto"/>
          </w:tcPr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Pr="00D32EED" w:rsidRDefault="00BE2586" w:rsidP="00E132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left="454" w:right="0" w:firstLine="0"/>
              <w:jc w:val="left"/>
              <w:rPr>
                <w:rFonts w:ascii="Times New Roman" w:eastAsia="Andale Sans UI" w:hAnsi="Times New Roman" w:cs="Times New Roman"/>
                <w:b/>
              </w:rPr>
            </w:pPr>
            <w:r w:rsidRPr="00D32EED">
              <w:rPr>
                <w:rFonts w:ascii="Times New Roman" w:eastAsia="Andale Sans UI" w:hAnsi="Times New Roman" w:cs="Times New Roman"/>
                <w:b/>
              </w:rPr>
              <w:t>E. Zobowiązanie w przypadku przyznania zamówienia</w:t>
            </w:r>
          </w:p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Pr="00D32EED" w:rsidRDefault="00BE2586" w:rsidP="00E132E8">
            <w:pPr>
              <w:pStyle w:val="Akapitzlist"/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Times New Roman" w:eastAsia="Andale Sans UI" w:hAnsi="Times New Roman" w:cs="Times New Roman"/>
              </w:rPr>
            </w:pPr>
            <w:r w:rsidRPr="00D32EED">
              <w:rPr>
                <w:rFonts w:ascii="Times New Roman" w:eastAsia="Andale Sans UI" w:hAnsi="Times New Roman" w:cs="Times New Roman"/>
              </w:rPr>
              <w:t xml:space="preserve">Akceptuję proponowany przez zamawiającego wzór umowy, który zobowiązuję się podpisać w miejscu i terminie wskazanym przez </w:t>
            </w:r>
            <w:r w:rsidR="00E132E8" w:rsidRPr="00D32EED">
              <w:rPr>
                <w:rFonts w:ascii="Times New Roman" w:eastAsia="Andale Sans UI" w:hAnsi="Times New Roman" w:cs="Times New Roman"/>
              </w:rPr>
              <w:t>zamawiającego.</w:t>
            </w:r>
          </w:p>
          <w:p w:rsidR="00BE2586" w:rsidRPr="00D32EED" w:rsidRDefault="00BE2586" w:rsidP="00E132E8">
            <w:pPr>
              <w:pStyle w:val="Akapitzlist"/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Times New Roman" w:eastAsia="Andale Sans UI" w:hAnsi="Times New Roman" w:cs="Times New Roman"/>
              </w:rPr>
            </w:pPr>
            <w:r w:rsidRPr="00D32EED">
              <w:rPr>
                <w:rFonts w:ascii="Times New Roman" w:eastAsia="Andale Sans UI" w:hAnsi="Times New Roman" w:cs="Times New Roman"/>
              </w:rPr>
              <w:t>Akceptuję w przypadku wybrania mojej oferty, przed podpisaniem umowy do wniesienia zabezpieczenia należytego wykonania umowy w wysokości 10% ceny ofertowej.</w:t>
            </w:r>
          </w:p>
          <w:p w:rsidR="0038466D" w:rsidRPr="00E132E8" w:rsidRDefault="00BE2586" w:rsidP="00E132E8">
            <w:pPr>
              <w:pStyle w:val="Akapitzlist"/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Times New Roman" w:eastAsia="Andale Sans UI" w:hAnsi="Times New Roman" w:cs="Times New Roman"/>
              </w:rPr>
            </w:pPr>
            <w:r w:rsidRPr="00D32EED">
              <w:rPr>
                <w:rFonts w:ascii="Times New Roman" w:eastAsia="Andale Sans UI" w:hAnsi="Times New Roman" w:cs="Times New Roman"/>
              </w:rPr>
              <w:t>Osobą do kontaktu ze strony Wykonawcy w trakcie realizacji zamówienia jest:………..……………………… Telefon:…………………. E-mail:……………</w:t>
            </w:r>
          </w:p>
          <w:p w:rsidR="0038466D" w:rsidRPr="00D32EED" w:rsidRDefault="0038466D" w:rsidP="00BE2586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ndale Sans UI" w:hAnsi="Times New Roman" w:cs="Times New Roman"/>
              </w:rPr>
            </w:pPr>
          </w:p>
        </w:tc>
      </w:tr>
      <w:tr w:rsidR="00BE2586" w:rsidRPr="00D32EED" w:rsidTr="001F19C2">
        <w:trPr>
          <w:jc w:val="center"/>
        </w:trPr>
        <w:tc>
          <w:tcPr>
            <w:tcW w:w="9457" w:type="dxa"/>
            <w:gridSpan w:val="2"/>
            <w:shd w:val="clear" w:color="auto" w:fill="auto"/>
          </w:tcPr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Pr="00D32EED" w:rsidRDefault="00BE2586" w:rsidP="00E132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left="454" w:right="0" w:firstLine="0"/>
              <w:jc w:val="left"/>
              <w:rPr>
                <w:rFonts w:ascii="Times New Roman" w:eastAsia="Andale Sans UI" w:hAnsi="Times New Roman" w:cs="Times New Roman"/>
                <w:b/>
              </w:rPr>
            </w:pPr>
            <w:r w:rsidRPr="00D32EED">
              <w:rPr>
                <w:rFonts w:ascii="Times New Roman" w:eastAsia="Andale Sans UI" w:hAnsi="Times New Roman" w:cs="Times New Roman"/>
                <w:b/>
              </w:rPr>
              <w:t>F. Podwykonawstwo</w:t>
            </w:r>
          </w:p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  <w:r w:rsidRPr="00D32EED">
              <w:rPr>
                <w:rFonts w:ascii="Times New Roman" w:eastAsia="Andale Sans UI" w:hAnsi="Times New Roman" w:cs="Times New Roman"/>
              </w:rPr>
              <w:t>Oświadczam, że zamierzamy powierzyć podwykonawcom następujące części zamówienia:</w:t>
            </w:r>
          </w:p>
          <w:p w:rsidR="00BE2586" w:rsidRPr="00D32EED" w:rsidRDefault="00BE2586" w:rsidP="004E1A20">
            <w:pPr>
              <w:widowControl w:val="0"/>
              <w:suppressAutoHyphens/>
              <w:spacing w:after="0" w:line="240" w:lineRule="auto"/>
              <w:ind w:left="0" w:firstLine="0"/>
              <w:rPr>
                <w:rFonts w:ascii="Times New Roman" w:eastAsia="Andale Sans UI" w:hAnsi="Times New Roman" w:cs="Times New Roman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3163"/>
              <w:gridCol w:w="2715"/>
              <w:gridCol w:w="2665"/>
            </w:tblGrid>
            <w:tr w:rsidR="00BE2586" w:rsidRPr="00D32EED" w:rsidTr="002649DE">
              <w:tc>
                <w:tcPr>
                  <w:tcW w:w="688" w:type="dxa"/>
                  <w:shd w:val="clear" w:color="auto" w:fill="DBDBDB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highlight w:val="lightGray"/>
                    </w:rPr>
                  </w:pPr>
                  <w:r w:rsidRPr="00D32EED">
                    <w:rPr>
                      <w:rFonts w:ascii="Times New Roman" w:eastAsia="Andale Sans UI" w:hAnsi="Times New Roman" w:cs="Times New Roman"/>
                      <w:b/>
                      <w:highlight w:val="lightGray"/>
                    </w:rPr>
                    <w:t>Lp.</w:t>
                  </w:r>
                </w:p>
              </w:tc>
              <w:tc>
                <w:tcPr>
                  <w:tcW w:w="3163" w:type="dxa"/>
                  <w:shd w:val="clear" w:color="auto" w:fill="DBDBDB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</w:rPr>
                  </w:pPr>
                  <w:r w:rsidRPr="00D32EED">
                    <w:rPr>
                      <w:rFonts w:ascii="Times New Roman" w:eastAsia="Andale Sans UI" w:hAnsi="Times New Roman" w:cs="Times New Roman"/>
                      <w:b/>
                    </w:rPr>
                    <w:t>Część zamówienia</w:t>
                  </w:r>
                </w:p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highlight w:val="lightGray"/>
                    </w:rPr>
                  </w:pPr>
                  <w:r w:rsidRPr="00D32EED">
                    <w:rPr>
                      <w:rFonts w:ascii="Times New Roman" w:eastAsia="Andale Sans UI" w:hAnsi="Times New Roman" w:cs="Times New Roman"/>
                      <w:b/>
                    </w:rPr>
                    <w:t xml:space="preserve">(należy wpisać dział i </w:t>
                  </w:r>
                  <w:r w:rsidR="002649DE" w:rsidRPr="00D32EED">
                    <w:rPr>
                      <w:rFonts w:ascii="Times New Roman" w:eastAsia="Andale Sans UI" w:hAnsi="Times New Roman" w:cs="Times New Roman"/>
                      <w:b/>
                    </w:rPr>
                    <w:t>nazwę przedmiaru</w:t>
                  </w:r>
                  <w:r w:rsidRPr="00D32EED">
                    <w:rPr>
                      <w:rFonts w:ascii="Times New Roman" w:eastAsia="Andale Sans UI" w:hAnsi="Times New Roman" w:cs="Times New Roman"/>
                      <w:b/>
                    </w:rPr>
                    <w:t xml:space="preserve"> robót</w:t>
                  </w:r>
                </w:p>
              </w:tc>
              <w:tc>
                <w:tcPr>
                  <w:tcW w:w="2715" w:type="dxa"/>
                  <w:shd w:val="clear" w:color="auto" w:fill="DBDBDB"/>
                </w:tcPr>
                <w:p w:rsidR="002649DE" w:rsidRDefault="00BE2586" w:rsidP="00BE258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</w:rPr>
                  </w:pPr>
                  <w:r w:rsidRPr="00D32EED">
                    <w:rPr>
                      <w:rFonts w:ascii="Times New Roman" w:eastAsia="Andale Sans UI" w:hAnsi="Times New Roman" w:cs="Times New Roman"/>
                      <w:b/>
                    </w:rPr>
                    <w:t xml:space="preserve">Wartość brutto </w:t>
                  </w:r>
                </w:p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highlight w:val="lightGray"/>
                    </w:rPr>
                  </w:pPr>
                  <w:r w:rsidRPr="00D32EED">
                    <w:rPr>
                      <w:rFonts w:ascii="Times New Roman" w:eastAsia="Andale Sans UI" w:hAnsi="Times New Roman" w:cs="Times New Roman"/>
                      <w:b/>
                    </w:rPr>
                    <w:t>(PLN)</w:t>
                  </w:r>
                </w:p>
              </w:tc>
              <w:tc>
                <w:tcPr>
                  <w:tcW w:w="2665" w:type="dxa"/>
                  <w:shd w:val="clear" w:color="auto" w:fill="DBDBDB"/>
                </w:tcPr>
                <w:p w:rsidR="002649DE" w:rsidRDefault="00BE2586" w:rsidP="00BE258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</w:rPr>
                  </w:pPr>
                  <w:r w:rsidRPr="00D32EED">
                    <w:rPr>
                      <w:rFonts w:ascii="Times New Roman" w:eastAsia="Andale Sans UI" w:hAnsi="Times New Roman" w:cs="Times New Roman"/>
                      <w:b/>
                    </w:rPr>
                    <w:t xml:space="preserve">Nazwa i adres podwykonawcy </w:t>
                  </w:r>
                </w:p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</w:rPr>
                  </w:pPr>
                  <w:proofErr w:type="gramStart"/>
                  <w:r w:rsidRPr="00D32EED">
                    <w:rPr>
                      <w:rFonts w:ascii="Times New Roman" w:eastAsia="Andale Sans UI" w:hAnsi="Times New Roman" w:cs="Times New Roman"/>
                      <w:b/>
                    </w:rPr>
                    <w:t>o</w:t>
                  </w:r>
                  <w:proofErr w:type="gramEnd"/>
                  <w:r w:rsidRPr="00D32EED">
                    <w:rPr>
                      <w:rFonts w:ascii="Times New Roman" w:eastAsia="Andale Sans UI" w:hAnsi="Times New Roman" w:cs="Times New Roman"/>
                      <w:b/>
                    </w:rPr>
                    <w:t xml:space="preserve"> ile jest znany</w:t>
                  </w:r>
                </w:p>
              </w:tc>
            </w:tr>
            <w:tr w:rsidR="00BE2586" w:rsidRPr="00D32EED" w:rsidTr="002649DE">
              <w:tc>
                <w:tcPr>
                  <w:tcW w:w="688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3163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715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665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  <w:tr w:rsidR="00BE2586" w:rsidRPr="00D32EED" w:rsidTr="002649DE">
              <w:trPr>
                <w:trHeight w:val="275"/>
              </w:trPr>
              <w:tc>
                <w:tcPr>
                  <w:tcW w:w="688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3163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715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665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  <w:tr w:rsidR="00BE2586" w:rsidRPr="00D32EED" w:rsidTr="002649DE">
              <w:tc>
                <w:tcPr>
                  <w:tcW w:w="688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3163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715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665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  <w:tr w:rsidR="00BE2586" w:rsidRPr="00D32EED" w:rsidTr="002649DE">
              <w:tc>
                <w:tcPr>
                  <w:tcW w:w="688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3163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715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665" w:type="dxa"/>
                  <w:shd w:val="clear" w:color="auto" w:fill="auto"/>
                </w:tcPr>
                <w:p w:rsidR="00BE2586" w:rsidRPr="00D32EED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</w:tbl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  <w:r w:rsidRPr="00D32EED">
              <w:rPr>
                <w:rFonts w:ascii="Times New Roman" w:eastAsia="Andale Sans UI" w:hAnsi="Times New Roman" w:cs="Times New Roman"/>
              </w:rPr>
              <w:t>* w przypadku wykonania zamówienia samodzielnie należy przekreślić treść oświadczenia i/lub nie wypełniać tabeli.</w:t>
            </w:r>
          </w:p>
          <w:p w:rsidR="002649DE" w:rsidRPr="00D32EED" w:rsidRDefault="002649DE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</w:tc>
      </w:tr>
      <w:tr w:rsidR="00BE2586" w:rsidRPr="00D32EED" w:rsidTr="001F19C2">
        <w:trPr>
          <w:jc w:val="center"/>
        </w:trPr>
        <w:tc>
          <w:tcPr>
            <w:tcW w:w="9457" w:type="dxa"/>
            <w:gridSpan w:val="2"/>
            <w:shd w:val="clear" w:color="auto" w:fill="auto"/>
          </w:tcPr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Pr="00D32EED" w:rsidRDefault="00BE2586" w:rsidP="002649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left="454" w:right="0" w:firstLine="0"/>
              <w:jc w:val="left"/>
              <w:rPr>
                <w:rFonts w:ascii="Times New Roman" w:eastAsia="Andale Sans UI" w:hAnsi="Times New Roman" w:cs="Times New Roman"/>
                <w:b/>
              </w:rPr>
            </w:pPr>
            <w:r w:rsidRPr="00D32EED">
              <w:rPr>
                <w:rFonts w:ascii="Times New Roman" w:eastAsia="Andale Sans UI" w:hAnsi="Times New Roman" w:cs="Times New Roman"/>
                <w:b/>
              </w:rPr>
              <w:t>G. Spis treści</w:t>
            </w:r>
          </w:p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2649DE" w:rsidRPr="002649DE" w:rsidRDefault="00BE2586" w:rsidP="00BE2586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color w:val="auto"/>
              </w:rPr>
            </w:pPr>
            <w:r w:rsidRPr="002649DE">
              <w:rPr>
                <w:rFonts w:ascii="Times New Roman" w:eastAsia="Andale Sans UI" w:hAnsi="Times New Roman" w:cs="Times New Roman"/>
                <w:color w:val="auto"/>
              </w:rPr>
              <w:t>Oferta została złożona na …… stronach</w:t>
            </w:r>
            <w:r w:rsidR="0036072F" w:rsidRPr="002649DE">
              <w:rPr>
                <w:rFonts w:ascii="Times New Roman" w:eastAsia="Andale Sans UI" w:hAnsi="Times New Roman" w:cs="Times New Roman"/>
                <w:color w:val="auto"/>
              </w:rPr>
              <w:t>.</w:t>
            </w:r>
            <w:r w:rsidR="002649DE" w:rsidRPr="002649DE">
              <w:rPr>
                <w:rFonts w:ascii="Times New Roman" w:eastAsia="Andale Sans UI" w:hAnsi="Times New Roman" w:cs="Times New Roman"/>
                <w:color w:val="auto"/>
              </w:rPr>
              <w:t xml:space="preserve"> </w:t>
            </w:r>
          </w:p>
          <w:p w:rsidR="00BE2586" w:rsidRPr="00D32EED" w:rsidRDefault="00BE2586" w:rsidP="00BE2586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32EED">
              <w:rPr>
                <w:rFonts w:ascii="Times New Roman" w:eastAsia="Andale Sans UI" w:hAnsi="Times New Roman" w:cs="Times New Roman"/>
              </w:rPr>
              <w:t>Integralną część oferty stanowią następujące dokumenty:</w:t>
            </w:r>
          </w:p>
          <w:p w:rsidR="00BE2586" w:rsidRPr="00D32EED" w:rsidRDefault="00BE2586" w:rsidP="00BE2586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Times New Roman" w:eastAsia="Andale Sans UI" w:hAnsi="Times New Roman" w:cs="Times New Roman"/>
              </w:rPr>
            </w:pPr>
            <w:r w:rsidRPr="00D32EED">
              <w:rPr>
                <w:rFonts w:ascii="Times New Roman" w:eastAsia="Andale Sans UI" w:hAnsi="Times New Roman" w:cs="Times New Roman"/>
              </w:rPr>
              <w:t>……………………………………………………….</w:t>
            </w:r>
          </w:p>
          <w:p w:rsidR="00BE2586" w:rsidRPr="00D32EED" w:rsidRDefault="00BE2586" w:rsidP="00BE2586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Times New Roman" w:eastAsia="Andale Sans UI" w:hAnsi="Times New Roman" w:cs="Times New Roman"/>
              </w:rPr>
            </w:pPr>
            <w:r w:rsidRPr="00D32EED">
              <w:rPr>
                <w:rFonts w:ascii="Times New Roman" w:eastAsia="Andale Sans UI" w:hAnsi="Times New Roman" w:cs="Times New Roman"/>
              </w:rPr>
              <w:t>……………………………………………………….</w:t>
            </w:r>
          </w:p>
          <w:p w:rsidR="00BE2586" w:rsidRPr="00D32EED" w:rsidRDefault="00BE2586" w:rsidP="00BE2586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Times New Roman" w:eastAsia="Andale Sans UI" w:hAnsi="Times New Roman" w:cs="Times New Roman"/>
              </w:rPr>
            </w:pPr>
            <w:r w:rsidRPr="00D32EED">
              <w:rPr>
                <w:rFonts w:ascii="Times New Roman" w:eastAsia="Andale Sans UI" w:hAnsi="Times New Roman" w:cs="Times New Roman"/>
              </w:rPr>
              <w:t>……………………………………………………….</w:t>
            </w:r>
          </w:p>
          <w:p w:rsidR="00BE2586" w:rsidRPr="00D32EED" w:rsidRDefault="00BE2586" w:rsidP="00BE2586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Times New Roman" w:eastAsia="Andale Sans UI" w:hAnsi="Times New Roman" w:cs="Times New Roman"/>
              </w:rPr>
            </w:pPr>
            <w:r w:rsidRPr="00D32EED">
              <w:rPr>
                <w:rFonts w:ascii="Times New Roman" w:eastAsia="Andale Sans UI" w:hAnsi="Times New Roman" w:cs="Times New Roman"/>
              </w:rPr>
              <w:t>……………………………………………………….</w:t>
            </w:r>
          </w:p>
          <w:p w:rsidR="00BE2586" w:rsidRPr="00D32EED" w:rsidRDefault="00BE2586" w:rsidP="00BE2586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Times New Roman" w:eastAsia="Andale Sans UI" w:hAnsi="Times New Roman" w:cs="Times New Roman"/>
              </w:rPr>
            </w:pPr>
            <w:r w:rsidRPr="00D32EED">
              <w:rPr>
                <w:rFonts w:ascii="Times New Roman" w:eastAsia="Andale Sans UI" w:hAnsi="Times New Roman" w:cs="Times New Roman"/>
              </w:rPr>
              <w:t>……………………………………………………….</w:t>
            </w:r>
          </w:p>
        </w:tc>
      </w:tr>
      <w:tr w:rsidR="00BE2586" w:rsidRPr="00D32EED" w:rsidTr="001F19C2">
        <w:trPr>
          <w:jc w:val="center"/>
        </w:trPr>
        <w:tc>
          <w:tcPr>
            <w:tcW w:w="4994" w:type="dxa"/>
            <w:shd w:val="clear" w:color="auto" w:fill="auto"/>
          </w:tcPr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</w:rPr>
            </w:pPr>
            <w:r w:rsidRPr="00D32EED">
              <w:rPr>
                <w:rFonts w:ascii="Times New Roman" w:eastAsia="Andale Sans UI" w:hAnsi="Times New Roman" w:cs="Times New Roman"/>
                <w:b/>
                <w:i/>
              </w:rPr>
              <w:t>Pieczęć Wykonawcy</w:t>
            </w:r>
          </w:p>
        </w:tc>
        <w:tc>
          <w:tcPr>
            <w:tcW w:w="4463" w:type="dxa"/>
            <w:shd w:val="clear" w:color="auto" w:fill="auto"/>
          </w:tcPr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BE2586" w:rsidRPr="00D32EED" w:rsidRDefault="00BE2586" w:rsidP="00BE25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</w:rPr>
            </w:pPr>
            <w:r w:rsidRPr="00D32EED">
              <w:rPr>
                <w:rFonts w:ascii="Times New Roman" w:eastAsia="Andale Sans UI" w:hAnsi="Times New Roman" w:cs="Times New Roman"/>
                <w:b/>
                <w:i/>
              </w:rPr>
              <w:t>Data, imię i nazwisko oraz podpis uprawnionego przedstawiciela Wykonawcy</w:t>
            </w:r>
          </w:p>
        </w:tc>
      </w:tr>
    </w:tbl>
    <w:p w:rsidR="00414A25" w:rsidRPr="00D32EED" w:rsidRDefault="00414A25">
      <w:pPr>
        <w:rPr>
          <w:rFonts w:ascii="Times New Roman" w:hAnsi="Times New Roman" w:cs="Times New Roman"/>
        </w:rPr>
      </w:pPr>
    </w:p>
    <w:sectPr w:rsidR="00414A25" w:rsidRPr="00D32EED" w:rsidSect="00BE25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3C" w:rsidRDefault="004C013C" w:rsidP="00416272">
      <w:pPr>
        <w:spacing w:after="0" w:line="240" w:lineRule="auto"/>
      </w:pPr>
      <w:r>
        <w:separator/>
      </w:r>
    </w:p>
  </w:endnote>
  <w:endnote w:type="continuationSeparator" w:id="0">
    <w:p w:rsidR="004C013C" w:rsidRDefault="004C013C" w:rsidP="0041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586" w:rsidRDefault="00BE2586" w:rsidP="00DD2983">
    <w:pPr>
      <w:pStyle w:val="Stopka"/>
      <w:jc w:val="center"/>
    </w:pPr>
  </w:p>
  <w:p w:rsidR="00DD2983" w:rsidRPr="00DD2983" w:rsidRDefault="00DD2983" w:rsidP="00DD2983">
    <w:pPr>
      <w:tabs>
        <w:tab w:val="center" w:pos="329"/>
        <w:tab w:val="center" w:pos="4865"/>
      </w:tabs>
      <w:spacing w:after="0" w:line="259" w:lineRule="auto"/>
      <w:ind w:left="0" w:right="0" w:firstLine="0"/>
      <w:jc w:val="center"/>
      <w:rPr>
        <w:rFonts w:ascii="Times New Roman" w:eastAsia="Times New Roman" w:hAnsi="Times New Roman" w:cs="Times New Roman"/>
        <w:caps/>
        <w:sz w:val="20"/>
        <w:szCs w:val="20"/>
      </w:rPr>
    </w:pPr>
    <w:r w:rsidRPr="00DD2983">
      <w:rPr>
        <w:rFonts w:ascii="Times New Roman" w:eastAsia="Times New Roman" w:hAnsi="Times New Roman" w:cs="Times New Roman"/>
        <w:caps/>
        <w:sz w:val="20"/>
        <w:szCs w:val="20"/>
      </w:rPr>
      <w:t>„UporzĄdkowania gospodarki wodno-ściekowej</w:t>
    </w:r>
  </w:p>
  <w:p w:rsidR="00DD2983" w:rsidRPr="00DD2983" w:rsidRDefault="00DD2983" w:rsidP="00DD2983">
    <w:pPr>
      <w:tabs>
        <w:tab w:val="center" w:pos="329"/>
        <w:tab w:val="center" w:pos="4865"/>
      </w:tabs>
      <w:spacing w:after="0" w:line="259" w:lineRule="auto"/>
      <w:ind w:left="0" w:right="0" w:firstLine="0"/>
      <w:jc w:val="center"/>
    </w:pPr>
    <w:r w:rsidRPr="00DD2983">
      <w:rPr>
        <w:rFonts w:ascii="Times New Roman" w:eastAsia="Times New Roman" w:hAnsi="Times New Roman" w:cs="Times New Roman"/>
        <w:caps/>
        <w:sz w:val="20"/>
        <w:szCs w:val="20"/>
      </w:rPr>
      <w:t>na terenie aglomeracji Sława” – Etap IV</w:t>
    </w:r>
    <w:r w:rsidR="003D6ECA">
      <w:rPr>
        <w:rFonts w:ascii="Times New Roman" w:eastAsia="Times New Roman" w:hAnsi="Times New Roman" w:cs="Times New Roman"/>
        <w:caps/>
        <w:sz w:val="20"/>
        <w:szCs w:val="20"/>
      </w:rPr>
      <w:t>.1</w:t>
    </w:r>
    <w:r w:rsidRPr="00DD2983">
      <w:rPr>
        <w:rFonts w:ascii="Times New Roman" w:eastAsia="Times New Roman" w:hAnsi="Times New Roman" w:cs="Times New Roman"/>
        <w:caps/>
        <w:sz w:val="20"/>
        <w:szCs w:val="20"/>
      </w:rPr>
      <w:t>”</w:t>
    </w:r>
  </w:p>
  <w:sdt>
    <w:sdtPr>
      <w:id w:val="810570607"/>
      <w:docPartObj>
        <w:docPartGallery w:val="Page Numbers (Top of Page)"/>
        <w:docPartUnique/>
      </w:docPartObj>
    </w:sdtPr>
    <w:sdtEndPr/>
    <w:sdtContent>
      <w:p w:rsidR="00BE2586" w:rsidRDefault="00DD2983" w:rsidP="00DD2983">
        <w:pPr>
          <w:pStyle w:val="Stopka"/>
          <w:jc w:val="right"/>
        </w:pPr>
        <w:r w:rsidRPr="002C6ED7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instrText>PAGE</w:instrText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D6ECA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2C6ED7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instrText>NUMPAGES</w:instrText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D6ECA">
          <w:rPr>
            <w:rFonts w:ascii="Times New Roman" w:hAnsi="Times New Roman" w:cs="Times New Roman"/>
            <w:b/>
            <w:noProof/>
            <w:sz w:val="20"/>
            <w:szCs w:val="20"/>
          </w:rPr>
          <w:t>5</w:t>
        </w:r>
        <w:r w:rsidRPr="002C6ED7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3C" w:rsidRDefault="004C013C" w:rsidP="00416272">
      <w:pPr>
        <w:spacing w:after="0" w:line="240" w:lineRule="auto"/>
      </w:pPr>
      <w:r>
        <w:separator/>
      </w:r>
    </w:p>
  </w:footnote>
  <w:footnote w:type="continuationSeparator" w:id="0">
    <w:p w:rsidR="004C013C" w:rsidRDefault="004C013C" w:rsidP="00416272">
      <w:pPr>
        <w:spacing w:after="0" w:line="240" w:lineRule="auto"/>
      </w:pPr>
      <w:r>
        <w:continuationSeparator/>
      </w:r>
    </w:p>
  </w:footnote>
  <w:footnote w:id="1">
    <w:p w:rsidR="002C6ED7" w:rsidRPr="002C6ED7" w:rsidRDefault="002C6ED7">
      <w:pPr>
        <w:pStyle w:val="Tekstprzypisudolnego"/>
        <w:rPr>
          <w:sz w:val="18"/>
          <w:szCs w:val="18"/>
        </w:rPr>
      </w:pPr>
      <w:r w:rsidRPr="002C6ED7">
        <w:rPr>
          <w:rStyle w:val="Odwoanieprzypisudolnego"/>
          <w:sz w:val="18"/>
          <w:szCs w:val="18"/>
        </w:rPr>
        <w:footnoteRef/>
      </w:r>
      <w:r w:rsidRPr="002C6ED7">
        <w:rPr>
          <w:sz w:val="18"/>
          <w:szCs w:val="18"/>
        </w:rPr>
        <w:t xml:space="preserve"> Na potrzeby odpowiedzi na to pytanie należy skorzystać z definicji zawartych w zaleceniu Komisji z dnia 6 maja 2003 r. dotyczącym definicji mikroprzedsiębiorstw oraz małych i średnich przedsiębiorstw (Dz. Urz. UE L 124 z 20.5.2003</w:t>
      </w:r>
      <w:proofErr w:type="gramStart"/>
      <w:r>
        <w:rPr>
          <w:sz w:val="18"/>
          <w:szCs w:val="18"/>
        </w:rPr>
        <w:t>r</w:t>
      </w:r>
      <w:proofErr w:type="gramEnd"/>
      <w:r>
        <w:rPr>
          <w:sz w:val="18"/>
          <w:szCs w:val="18"/>
        </w:rPr>
        <w:t>.)</w:t>
      </w:r>
    </w:p>
  </w:footnote>
  <w:footnote w:id="2">
    <w:p w:rsidR="00BE2586" w:rsidRDefault="00BE2586" w:rsidP="00BE258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niepotrzebne,</w:t>
      </w:r>
    </w:p>
  </w:footnote>
  <w:footnote w:id="3">
    <w:p w:rsidR="00BE2586" w:rsidRDefault="00BE2586" w:rsidP="00BE2586">
      <w:pPr>
        <w:pStyle w:val="Tekstprzypisudolnego"/>
      </w:pPr>
      <w:r>
        <w:rPr>
          <w:rStyle w:val="Odwoanieprzypisudolnego"/>
        </w:rPr>
        <w:footnoteRef/>
      </w:r>
      <w:r>
        <w:t xml:space="preserve"> Wykonawca wykreśla niepotrzebne,</w:t>
      </w:r>
    </w:p>
  </w:footnote>
  <w:footnote w:id="4">
    <w:p w:rsidR="00BE2586" w:rsidRPr="002649DE" w:rsidRDefault="00BE2586" w:rsidP="00BE2586">
      <w:pPr>
        <w:pStyle w:val="Tekstprzypisudolnego"/>
      </w:pPr>
      <w:r w:rsidRPr="002649DE">
        <w:rPr>
          <w:rStyle w:val="Odwoanieprzypisudolnego"/>
        </w:rPr>
        <w:footnoteRef/>
      </w:r>
      <w:r w:rsidRPr="002649DE">
        <w:t xml:space="preserve"> Wpisać nazwę/rodzaj towaru lub usługi, które będą prowadziły do powstania u zamawiającego obowiązku podatkowego</w:t>
      </w:r>
      <w:r w:rsidR="00E132E8" w:rsidRPr="002649DE">
        <w:t xml:space="preserve"> </w:t>
      </w:r>
      <w:r w:rsidRPr="002649DE">
        <w:t>zgodnie z przepisami o podatku od towarów i usług,</w:t>
      </w:r>
    </w:p>
  </w:footnote>
  <w:footnote w:id="5">
    <w:p w:rsidR="00BE2586" w:rsidRPr="002649DE" w:rsidRDefault="00BE2586" w:rsidP="0026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9D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649DE">
        <w:rPr>
          <w:rFonts w:ascii="Times New Roman" w:hAnsi="Times New Roman" w:cs="Times New Roman"/>
          <w:sz w:val="20"/>
          <w:szCs w:val="20"/>
        </w:rPr>
        <w:t xml:space="preserve"> Wpisać wartość netto (bez kwoty podatku) towaru/towarów lub usługi/usług podlegających mechanizmowi odwróconego</w:t>
      </w:r>
      <w:r w:rsidR="002649DE">
        <w:rPr>
          <w:rFonts w:ascii="Times New Roman" w:hAnsi="Times New Roman" w:cs="Times New Roman"/>
          <w:sz w:val="20"/>
          <w:szCs w:val="20"/>
        </w:rPr>
        <w:t xml:space="preserve"> </w:t>
      </w:r>
      <w:r w:rsidRPr="002649DE">
        <w:rPr>
          <w:rFonts w:ascii="Times New Roman" w:hAnsi="Times New Roman" w:cs="Times New Roman"/>
          <w:sz w:val="20"/>
          <w:szCs w:val="20"/>
        </w:rPr>
        <w:t>obciążenia VAT, wymienionych wcześniej</w:t>
      </w:r>
    </w:p>
  </w:footnote>
  <w:footnote w:id="6">
    <w:p w:rsidR="00E132E8" w:rsidRPr="002649DE" w:rsidRDefault="00E132E8">
      <w:pPr>
        <w:pStyle w:val="Tekstprzypisudolnego"/>
      </w:pPr>
      <w:r w:rsidRPr="002649DE">
        <w:rPr>
          <w:rStyle w:val="Odwoanieprzypisudolnego"/>
        </w:rPr>
        <w:footnoteRef/>
      </w:r>
      <w:r w:rsidRPr="002649DE">
        <w:t xml:space="preserve"> </w:t>
      </w:r>
      <w:r w:rsidR="002649DE">
        <w:t>R</w:t>
      </w:r>
      <w:r w:rsidRPr="002649DE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649DE">
        <w:t>str</w:t>
      </w:r>
      <w:proofErr w:type="gramEnd"/>
      <w:r w:rsidRPr="002649DE">
        <w:t>. 1).</w:t>
      </w:r>
    </w:p>
  </w:footnote>
  <w:footnote w:id="7">
    <w:p w:rsidR="00E132E8" w:rsidRDefault="00E132E8">
      <w:pPr>
        <w:pStyle w:val="Tekstprzypisudolnego"/>
      </w:pPr>
      <w:r w:rsidRPr="002649DE">
        <w:rPr>
          <w:rStyle w:val="Odwoanieprzypisudolnego"/>
        </w:rPr>
        <w:footnoteRef/>
      </w:r>
      <w:r w:rsidRPr="002649DE">
        <w:t xml:space="preserve"> W </w:t>
      </w:r>
      <w:r w:rsidR="002649DE" w:rsidRPr="002649DE">
        <w:t>przypadku, gdy</w:t>
      </w:r>
      <w:r w:rsidRPr="002649DE"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586" w:rsidRDefault="00BE2586" w:rsidP="005F293D">
    <w:pPr>
      <w:pStyle w:val="Nagwek"/>
    </w:pPr>
    <w:r w:rsidRPr="00812A2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3914775</wp:posOffset>
          </wp:positionH>
          <wp:positionV relativeFrom="topMargin">
            <wp:align>bottom</wp:align>
          </wp:positionV>
          <wp:extent cx="2190750" cy="800100"/>
          <wp:effectExtent l="0" t="0" r="0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" r="8401" b="18347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A2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-320675</wp:posOffset>
          </wp:positionH>
          <wp:positionV relativeFrom="topMargin">
            <wp:align>bottom</wp:align>
          </wp:positionV>
          <wp:extent cx="1977390" cy="695325"/>
          <wp:effectExtent l="0" t="0" r="3810" b="9525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02" r="5435" b="13652"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A2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2260600</wp:posOffset>
          </wp:positionH>
          <wp:positionV relativeFrom="topMargin">
            <wp:posOffset>190500</wp:posOffset>
          </wp:positionV>
          <wp:extent cx="1362075" cy="666750"/>
          <wp:effectExtent l="0" t="0" r="0" b="0"/>
          <wp:wrapSquare wrapText="bothSides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3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E2586" w:rsidRDefault="00BE25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F76"/>
    <w:multiLevelType w:val="hybridMultilevel"/>
    <w:tmpl w:val="0A5A866E"/>
    <w:lvl w:ilvl="0" w:tplc="B1E66F8A">
      <w:start w:val="1"/>
      <w:numFmt w:val="decimal"/>
      <w:lvlText w:val="%1)"/>
      <w:lvlJc w:val="left"/>
      <w:pPr>
        <w:ind w:left="741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8C36FC"/>
    <w:multiLevelType w:val="hybridMultilevel"/>
    <w:tmpl w:val="42E820AC"/>
    <w:lvl w:ilvl="0" w:tplc="CE1A4482">
      <w:start w:val="1"/>
      <w:numFmt w:val="decimal"/>
      <w:lvlText w:val="%1)"/>
      <w:lvlJc w:val="left"/>
      <w:pPr>
        <w:ind w:left="468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4DED"/>
    <w:multiLevelType w:val="hybridMultilevel"/>
    <w:tmpl w:val="346ED524"/>
    <w:lvl w:ilvl="0" w:tplc="D0DABC30">
      <w:start w:val="500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564A"/>
    <w:multiLevelType w:val="hybridMultilevel"/>
    <w:tmpl w:val="5FF47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5221"/>
    <w:multiLevelType w:val="hybridMultilevel"/>
    <w:tmpl w:val="F320A08A"/>
    <w:styleLink w:val="ImportedStyle2"/>
    <w:lvl w:ilvl="0" w:tplc="7A7081FE">
      <w:start w:val="1"/>
      <w:numFmt w:val="decimal"/>
      <w:lvlText w:val="%1."/>
      <w:lvlJc w:val="left"/>
      <w:pPr>
        <w:ind w:left="569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30CC0C">
      <w:start w:val="1"/>
      <w:numFmt w:val="lowerLetter"/>
      <w:lvlText w:val="%2."/>
      <w:lvlJc w:val="left"/>
      <w:pPr>
        <w:ind w:left="12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4239C">
      <w:start w:val="1"/>
      <w:numFmt w:val="lowerRoman"/>
      <w:lvlText w:val="%3."/>
      <w:lvlJc w:val="left"/>
      <w:pPr>
        <w:ind w:left="19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BEA466">
      <w:start w:val="1"/>
      <w:numFmt w:val="decimal"/>
      <w:lvlText w:val="%4."/>
      <w:lvlJc w:val="left"/>
      <w:pPr>
        <w:ind w:left="26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828C6C">
      <w:start w:val="1"/>
      <w:numFmt w:val="lowerLetter"/>
      <w:lvlText w:val="%5."/>
      <w:lvlJc w:val="left"/>
      <w:pPr>
        <w:ind w:left="341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6C271E">
      <w:start w:val="1"/>
      <w:numFmt w:val="lowerRoman"/>
      <w:lvlText w:val="%6."/>
      <w:lvlJc w:val="left"/>
      <w:pPr>
        <w:ind w:left="413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42EF38">
      <w:start w:val="1"/>
      <w:numFmt w:val="decimal"/>
      <w:lvlText w:val="%7."/>
      <w:lvlJc w:val="left"/>
      <w:pPr>
        <w:ind w:left="48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968226">
      <w:start w:val="1"/>
      <w:numFmt w:val="lowerLetter"/>
      <w:lvlText w:val="%8."/>
      <w:lvlJc w:val="left"/>
      <w:pPr>
        <w:ind w:left="55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A2DB08">
      <w:start w:val="1"/>
      <w:numFmt w:val="lowerRoman"/>
      <w:lvlText w:val="%9."/>
      <w:lvlJc w:val="left"/>
      <w:pPr>
        <w:ind w:left="62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BEA77D5"/>
    <w:multiLevelType w:val="hybridMultilevel"/>
    <w:tmpl w:val="83FE408C"/>
    <w:lvl w:ilvl="0" w:tplc="3DC08144">
      <w:start w:val="100"/>
      <w:numFmt w:val="upperRoman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5328E"/>
    <w:multiLevelType w:val="hybridMultilevel"/>
    <w:tmpl w:val="AF1A0B74"/>
    <w:lvl w:ilvl="0" w:tplc="658ABA1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26863"/>
    <w:multiLevelType w:val="hybridMultilevel"/>
    <w:tmpl w:val="D740609E"/>
    <w:numStyleLink w:val="ImportedStyle27"/>
  </w:abstractNum>
  <w:abstractNum w:abstractNumId="10" w15:restartNumberingAfterBreak="0">
    <w:nsid w:val="3C79391F"/>
    <w:multiLevelType w:val="hybridMultilevel"/>
    <w:tmpl w:val="5FF47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64572"/>
    <w:multiLevelType w:val="hybridMultilevel"/>
    <w:tmpl w:val="ADA0437E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65E0AEF"/>
    <w:multiLevelType w:val="hybridMultilevel"/>
    <w:tmpl w:val="0B82C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428B"/>
    <w:multiLevelType w:val="hybridMultilevel"/>
    <w:tmpl w:val="0B82C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2B5608"/>
    <w:multiLevelType w:val="hybridMultilevel"/>
    <w:tmpl w:val="5FF47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81AF6"/>
    <w:multiLevelType w:val="hybridMultilevel"/>
    <w:tmpl w:val="C282843E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65805"/>
    <w:multiLevelType w:val="hybridMultilevel"/>
    <w:tmpl w:val="5F28D5CE"/>
    <w:lvl w:ilvl="0" w:tplc="E8F45BC0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18"/>
  </w:num>
  <w:num w:numId="6">
    <w:abstractNumId w:val="1"/>
  </w:num>
  <w:num w:numId="7">
    <w:abstractNumId w:val="0"/>
  </w:num>
  <w:num w:numId="8">
    <w:abstractNumId w:val="17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14"/>
  </w:num>
  <w:num w:numId="15">
    <w:abstractNumId w:val="19"/>
  </w:num>
  <w:num w:numId="16">
    <w:abstractNumId w:val="15"/>
  </w:num>
  <w:num w:numId="17">
    <w:abstractNumId w:val="16"/>
  </w:num>
  <w:num w:numId="18">
    <w:abstractNumId w:val="1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7"/>
    <w:rsid w:val="000C468D"/>
    <w:rsid w:val="00152847"/>
    <w:rsid w:val="00186CA8"/>
    <w:rsid w:val="001F19C2"/>
    <w:rsid w:val="002649DE"/>
    <w:rsid w:val="00274347"/>
    <w:rsid w:val="002C6ED7"/>
    <w:rsid w:val="0036072F"/>
    <w:rsid w:val="0038466D"/>
    <w:rsid w:val="003D6ECA"/>
    <w:rsid w:val="00414A25"/>
    <w:rsid w:val="00416272"/>
    <w:rsid w:val="00484487"/>
    <w:rsid w:val="004B6652"/>
    <w:rsid w:val="004C013C"/>
    <w:rsid w:val="004E1A20"/>
    <w:rsid w:val="004F6EEF"/>
    <w:rsid w:val="005F293D"/>
    <w:rsid w:val="0060152C"/>
    <w:rsid w:val="006452AE"/>
    <w:rsid w:val="008A07D5"/>
    <w:rsid w:val="00A87AEE"/>
    <w:rsid w:val="00B92603"/>
    <w:rsid w:val="00BB4CF1"/>
    <w:rsid w:val="00BD1AC2"/>
    <w:rsid w:val="00BE2586"/>
    <w:rsid w:val="00C054D6"/>
    <w:rsid w:val="00C1746C"/>
    <w:rsid w:val="00D317FC"/>
    <w:rsid w:val="00D32EED"/>
    <w:rsid w:val="00DD2983"/>
    <w:rsid w:val="00E132E8"/>
    <w:rsid w:val="00F07B64"/>
    <w:rsid w:val="00F1368E"/>
    <w:rsid w:val="00F50D85"/>
    <w:rsid w:val="00F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340FA6-D59A-477C-B8E1-A823C7A9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847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152847"/>
    <w:pPr>
      <w:spacing w:line="276" w:lineRule="auto"/>
      <w:ind w:left="720"/>
    </w:pPr>
    <w:rPr>
      <w:rFonts w:eastAsia="Times New Roman" w:cs="Arial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152847"/>
    <w:rPr>
      <w:rFonts w:ascii="Arial" w:eastAsia="Times New Roman" w:hAnsi="Arial" w:cs="Arial"/>
      <w:color w:val="000000"/>
      <w:u w:color="000000"/>
      <w:bdr w:val="nil"/>
    </w:rPr>
  </w:style>
  <w:style w:type="table" w:customStyle="1" w:styleId="TableNormal1">
    <w:name w:val="Table Normal1"/>
    <w:rsid w:val="001528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2">
    <w:name w:val="Imported Style 2"/>
    <w:rsid w:val="00152847"/>
    <w:pPr>
      <w:numPr>
        <w:numId w:val="1"/>
      </w:numPr>
    </w:pPr>
  </w:style>
  <w:style w:type="numbering" w:customStyle="1" w:styleId="ImportedStyle27">
    <w:name w:val="Imported Style 27"/>
    <w:rsid w:val="00152847"/>
    <w:pPr>
      <w:numPr>
        <w:numId w:val="2"/>
      </w:numPr>
    </w:pPr>
  </w:style>
  <w:style w:type="paragraph" w:customStyle="1" w:styleId="s205">
    <w:name w:val="s205"/>
    <w:basedOn w:val="Normalny"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apple-converted-space">
    <w:name w:val="apple-converted-space"/>
    <w:basedOn w:val="Domylnaczcionkaakapitu"/>
    <w:rsid w:val="00152847"/>
  </w:style>
  <w:style w:type="paragraph" w:customStyle="1" w:styleId="s9">
    <w:name w:val="s9"/>
    <w:basedOn w:val="Normalny"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210">
    <w:name w:val="s210"/>
    <w:basedOn w:val="Domylnaczcionkaakapitu"/>
    <w:rsid w:val="00152847"/>
  </w:style>
  <w:style w:type="paragraph" w:customStyle="1" w:styleId="s70">
    <w:name w:val="s70"/>
    <w:basedOn w:val="Normalny"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82">
    <w:name w:val="s382"/>
    <w:basedOn w:val="Normalny"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81">
    <w:name w:val="s381"/>
    <w:basedOn w:val="Normalny"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29">
    <w:name w:val="s329"/>
    <w:basedOn w:val="Normalny"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308">
    <w:name w:val="s308"/>
    <w:basedOn w:val="Domylnaczcionkaakapitu"/>
    <w:rsid w:val="00152847"/>
  </w:style>
  <w:style w:type="paragraph" w:customStyle="1" w:styleId="s383">
    <w:name w:val="s383"/>
    <w:basedOn w:val="Normalny"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847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847"/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47"/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Bezodstpw">
    <w:name w:val="No Spacing"/>
    <w:link w:val="BezodstpwZnak"/>
    <w:uiPriority w:val="1"/>
    <w:qFormat/>
    <w:rsid w:val="005F293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F293D"/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293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E2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s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wik.sl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B70AE-1D7E-4220-BB9F-C3546285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Sylwia EUROINVEST</cp:lastModifiedBy>
  <cp:revision>4</cp:revision>
  <dcterms:created xsi:type="dcterms:W3CDTF">2019-10-21T12:43:00Z</dcterms:created>
  <dcterms:modified xsi:type="dcterms:W3CDTF">2019-10-31T15:47:00Z</dcterms:modified>
</cp:coreProperties>
</file>